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207" w:rsidRPr="0054673E" w:rsidRDefault="00D41207" w:rsidP="00D41207">
      <w:pPr>
        <w:pStyle w:val="ParagraphStyle"/>
        <w:spacing w:before="240" w:after="48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28"/>
        </w:rPr>
        <w:t>Министерство просвещения Российской Федерации</w:t>
      </w:r>
    </w:p>
    <w:p w:rsidR="00D41207" w:rsidRPr="0054673E" w:rsidRDefault="00D41207" w:rsidP="00D4120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sz w:val="36"/>
          <w:szCs w:val="36"/>
        </w:rPr>
        <w:t>Муниципальное казённое общеобразовательное учреждение</w:t>
      </w:r>
    </w:p>
    <w:p w:rsidR="00D41207" w:rsidRDefault="00D41207" w:rsidP="00D4120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4673E">
        <w:rPr>
          <w:rFonts w:ascii="Times New Roman" w:hAnsi="Times New Roman" w:cs="Times New Roman"/>
          <w:b/>
          <w:bCs/>
          <w:caps/>
          <w:color w:val="000000"/>
          <w:sz w:val="36"/>
          <w:szCs w:val="36"/>
        </w:rPr>
        <w:t>«</w:t>
      </w:r>
      <w:r w:rsidRPr="0054673E">
        <w:rPr>
          <w:rFonts w:ascii="Times New Roman" w:hAnsi="Times New Roman" w:cs="Times New Roman"/>
          <w:b/>
          <w:sz w:val="36"/>
          <w:szCs w:val="36"/>
        </w:rPr>
        <w:t>Средняя общеобразовательная школа №5 г</w:t>
      </w:r>
      <w:proofErr w:type="gramStart"/>
      <w:r w:rsidRPr="0054673E">
        <w:rPr>
          <w:rFonts w:ascii="Times New Roman" w:hAnsi="Times New Roman" w:cs="Times New Roman"/>
          <w:b/>
          <w:sz w:val="36"/>
          <w:szCs w:val="36"/>
        </w:rPr>
        <w:t>.Б</w:t>
      </w:r>
      <w:proofErr w:type="gramEnd"/>
      <w:r w:rsidRPr="0054673E">
        <w:rPr>
          <w:rFonts w:ascii="Times New Roman" w:hAnsi="Times New Roman" w:cs="Times New Roman"/>
          <w:b/>
          <w:sz w:val="36"/>
          <w:szCs w:val="36"/>
        </w:rPr>
        <w:t xml:space="preserve">аксана </w:t>
      </w:r>
      <w:proofErr w:type="spellStart"/>
      <w:r w:rsidRPr="0054673E">
        <w:rPr>
          <w:rFonts w:ascii="Times New Roman" w:hAnsi="Times New Roman" w:cs="Times New Roman"/>
          <w:b/>
          <w:sz w:val="36"/>
          <w:szCs w:val="36"/>
        </w:rPr>
        <w:t>им.Н.Н.Нагоева</w:t>
      </w:r>
      <w:proofErr w:type="spellEnd"/>
      <w:r w:rsidRPr="0054673E">
        <w:rPr>
          <w:rFonts w:ascii="Times New Roman" w:hAnsi="Times New Roman" w:cs="Times New Roman"/>
          <w:b/>
          <w:sz w:val="36"/>
          <w:szCs w:val="36"/>
        </w:rPr>
        <w:t>»</w:t>
      </w:r>
    </w:p>
    <w:p w:rsidR="00D41207" w:rsidRDefault="00D41207" w:rsidP="00D41207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41207" w:rsidRDefault="00D41207" w:rsidP="00D41207">
      <w:pPr>
        <w:ind w:hanging="567"/>
        <w:rPr>
          <w:rFonts w:ascii="Times New Roman" w:hAnsi="Times New Roman" w:cs="Times New Roman"/>
          <w:sz w:val="28"/>
        </w:rPr>
      </w:pPr>
      <w:proofErr w:type="gramStart"/>
      <w:r w:rsidRPr="00B77611">
        <w:rPr>
          <w:rFonts w:ascii="Times New Roman" w:hAnsi="Times New Roman" w:cs="Times New Roman"/>
          <w:sz w:val="28"/>
        </w:rPr>
        <w:t>РАССМОТРЕНО</w:t>
      </w:r>
      <w:proofErr w:type="gramEnd"/>
      <w:r w:rsidRPr="00B77611">
        <w:rPr>
          <w:rFonts w:ascii="Times New Roman" w:hAnsi="Times New Roman" w:cs="Times New Roman"/>
          <w:sz w:val="28"/>
        </w:rPr>
        <w:t xml:space="preserve">                 СОГЛАСОВАНО               УТВЕРЖДЕНО</w:t>
      </w:r>
    </w:p>
    <w:p w:rsidR="00BF0AD6" w:rsidRDefault="00D41207" w:rsidP="00BF0AD6">
      <w:pPr>
        <w:spacing w:after="0"/>
        <w:ind w:left="-709" w:hanging="284"/>
        <w:rPr>
          <w:rFonts w:ascii="Times New Roman" w:hAnsi="Times New Roman" w:cs="Times New Roman"/>
          <w:sz w:val="28"/>
        </w:rPr>
      </w:pPr>
      <w:r w:rsidRPr="00B77611">
        <w:rPr>
          <w:rFonts w:ascii="Times New Roman" w:hAnsi="Times New Roman" w:cs="Times New Roman"/>
          <w:sz w:val="28"/>
        </w:rPr>
        <w:t>Пед</w:t>
      </w:r>
      <w:r>
        <w:rPr>
          <w:rFonts w:ascii="Times New Roman" w:hAnsi="Times New Roman" w:cs="Times New Roman"/>
          <w:sz w:val="28"/>
        </w:rPr>
        <w:t>агогическим советом</w:t>
      </w:r>
      <w:r w:rsidRPr="00B77611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</w:t>
      </w:r>
      <w:r w:rsidRPr="00B77611">
        <w:rPr>
          <w:rFonts w:ascii="Times New Roman" w:hAnsi="Times New Roman" w:cs="Times New Roman"/>
          <w:sz w:val="28"/>
        </w:rPr>
        <w:t>Зам директора по УВ</w:t>
      </w:r>
      <w:r>
        <w:rPr>
          <w:rFonts w:ascii="Times New Roman" w:hAnsi="Times New Roman" w:cs="Times New Roman"/>
          <w:sz w:val="28"/>
        </w:rPr>
        <w:t xml:space="preserve">Р     </w:t>
      </w:r>
      <w:r w:rsidRPr="00B77611">
        <w:rPr>
          <w:rFonts w:ascii="Times New Roman" w:hAnsi="Times New Roman" w:cs="Times New Roman"/>
          <w:sz w:val="28"/>
        </w:rPr>
        <w:t xml:space="preserve">   Директор МКОУ «СОШ» </w:t>
      </w:r>
      <w:r>
        <w:rPr>
          <w:rFonts w:ascii="Times New Roman" w:hAnsi="Times New Roman" w:cs="Times New Roman"/>
          <w:sz w:val="28"/>
        </w:rPr>
        <w:t>№5</w:t>
      </w:r>
      <w:r w:rsidR="00BF0AD6">
        <w:rPr>
          <w:rFonts w:ascii="Times New Roman" w:hAnsi="Times New Roman" w:cs="Times New Roman"/>
          <w:sz w:val="28"/>
        </w:rPr>
        <w:t xml:space="preserve">   №</w:t>
      </w:r>
      <w:proofErr w:type="spellStart"/>
      <w:r w:rsidR="00BF0AD6">
        <w:rPr>
          <w:rFonts w:ascii="Times New Roman" w:hAnsi="Times New Roman" w:cs="Times New Roman"/>
          <w:sz w:val="28"/>
        </w:rPr>
        <w:t>___</w:t>
      </w:r>
      <w:proofErr w:type="gramStart"/>
      <w:r w:rsidR="00BF0AD6">
        <w:rPr>
          <w:rFonts w:ascii="Times New Roman" w:hAnsi="Times New Roman" w:cs="Times New Roman"/>
          <w:sz w:val="28"/>
        </w:rPr>
        <w:t>от</w:t>
      </w:r>
      <w:proofErr w:type="spellEnd"/>
      <w:proofErr w:type="gramEnd"/>
      <w:r w:rsidR="00BF0AD6">
        <w:rPr>
          <w:rFonts w:ascii="Times New Roman" w:hAnsi="Times New Roman" w:cs="Times New Roman"/>
          <w:sz w:val="28"/>
        </w:rPr>
        <w:t xml:space="preserve">___________           ___________________           им Н.И. </w:t>
      </w:r>
      <w:proofErr w:type="spellStart"/>
      <w:r w:rsidR="00BF0AD6">
        <w:rPr>
          <w:rFonts w:ascii="Times New Roman" w:hAnsi="Times New Roman" w:cs="Times New Roman"/>
          <w:sz w:val="28"/>
        </w:rPr>
        <w:t>Нагоева</w:t>
      </w:r>
      <w:proofErr w:type="spellEnd"/>
    </w:p>
    <w:p w:rsidR="00BF0AD6" w:rsidRDefault="00BF0AD6" w:rsidP="00BF0AD6">
      <w:pPr>
        <w:spacing w:after="0"/>
        <w:ind w:left="-709" w:hanging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</w:t>
      </w:r>
      <w:proofErr w:type="spellStart"/>
      <w:r>
        <w:rPr>
          <w:rFonts w:ascii="Times New Roman" w:hAnsi="Times New Roman" w:cs="Times New Roman"/>
          <w:sz w:val="28"/>
        </w:rPr>
        <w:t>Гугова</w:t>
      </w:r>
      <w:proofErr w:type="spellEnd"/>
      <w:r>
        <w:rPr>
          <w:rFonts w:ascii="Times New Roman" w:hAnsi="Times New Roman" w:cs="Times New Roman"/>
          <w:sz w:val="28"/>
        </w:rPr>
        <w:t xml:space="preserve"> Дж. Б.                        __________________</w:t>
      </w:r>
    </w:p>
    <w:p w:rsidR="00BF0AD6" w:rsidRDefault="00BF0AD6" w:rsidP="00BF0AD6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№___ от «___»_______         </w:t>
      </w:r>
      <w:proofErr w:type="spellStart"/>
      <w:r>
        <w:rPr>
          <w:rFonts w:ascii="Times New Roman" w:hAnsi="Times New Roman" w:cs="Times New Roman"/>
          <w:sz w:val="28"/>
        </w:rPr>
        <w:t>Архагова</w:t>
      </w:r>
      <w:proofErr w:type="spellEnd"/>
      <w:r>
        <w:rPr>
          <w:rFonts w:ascii="Times New Roman" w:hAnsi="Times New Roman" w:cs="Times New Roman"/>
          <w:sz w:val="28"/>
        </w:rPr>
        <w:t xml:space="preserve"> З.Х</w:t>
      </w:r>
    </w:p>
    <w:p w:rsidR="00BF0AD6" w:rsidRDefault="00BF0AD6" w:rsidP="00BF0AD6">
      <w:pPr>
        <w:spacing w:after="0"/>
        <w:ind w:left="-142" w:firstLine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№</w:t>
      </w:r>
      <w:proofErr w:type="spellStart"/>
      <w:r>
        <w:rPr>
          <w:rFonts w:ascii="Times New Roman" w:hAnsi="Times New Roman" w:cs="Times New Roman"/>
          <w:sz w:val="28"/>
        </w:rPr>
        <w:t>___от</w:t>
      </w:r>
      <w:proofErr w:type="spellEnd"/>
      <w:r>
        <w:rPr>
          <w:rFonts w:ascii="Times New Roman" w:hAnsi="Times New Roman" w:cs="Times New Roman"/>
          <w:sz w:val="28"/>
        </w:rPr>
        <w:t xml:space="preserve"> «___» __________</w:t>
      </w:r>
    </w:p>
    <w:p w:rsidR="00BF0AD6" w:rsidRDefault="00BF0AD6" w:rsidP="00BF0AD6">
      <w:pPr>
        <w:spacing w:after="0"/>
        <w:ind w:left="-709" w:hanging="284"/>
        <w:rPr>
          <w:rFonts w:ascii="Times New Roman" w:hAnsi="Times New Roman" w:cs="Times New Roman"/>
          <w:sz w:val="28"/>
        </w:rPr>
      </w:pPr>
    </w:p>
    <w:p w:rsidR="007410A0" w:rsidRPr="00BF0AD6" w:rsidRDefault="007410A0" w:rsidP="00BF0AD6">
      <w:pPr>
        <w:spacing w:after="0"/>
        <w:ind w:left="-709" w:hanging="284"/>
        <w:rPr>
          <w:rFonts w:ascii="Times New Roman" w:hAnsi="Times New Roman" w:cs="Times New Roman"/>
          <w:sz w:val="28"/>
        </w:rPr>
      </w:pPr>
    </w:p>
    <w:p w:rsidR="007410A0" w:rsidRDefault="007410A0" w:rsidP="007410A0">
      <w:pPr>
        <w:rPr>
          <w:rFonts w:ascii="Times New Roman" w:hAnsi="Times New Roman" w:cs="Times New Roman"/>
          <w:b/>
          <w:sz w:val="28"/>
          <w:szCs w:val="28"/>
        </w:rPr>
      </w:pPr>
    </w:p>
    <w:p w:rsidR="00812CF3" w:rsidRDefault="00812CF3" w:rsidP="00812CF3">
      <w:pPr>
        <w:spacing w:after="0"/>
        <w:ind w:left="-142" w:firstLine="142"/>
        <w:jc w:val="center"/>
        <w:rPr>
          <w:rFonts w:ascii="Times New Roman" w:hAnsi="Times New Roman" w:cs="Times New Roman"/>
          <w:sz w:val="28"/>
        </w:rPr>
      </w:pPr>
      <w:r w:rsidRPr="00BC5D43">
        <w:rPr>
          <w:rFonts w:ascii="Times New Roman" w:hAnsi="Times New Roman" w:cs="Times New Roman"/>
          <w:sz w:val="44"/>
        </w:rPr>
        <w:t>Рабочая программа</w:t>
      </w:r>
    </w:p>
    <w:p w:rsidR="00812CF3" w:rsidRDefault="00812CF3" w:rsidP="00812CF3">
      <w:pPr>
        <w:spacing w:after="0"/>
        <w:ind w:left="-142" w:firstLine="142"/>
        <w:rPr>
          <w:rFonts w:ascii="Times New Roman" w:hAnsi="Times New Roman" w:cs="Times New Roman"/>
          <w:sz w:val="28"/>
        </w:rPr>
      </w:pPr>
    </w:p>
    <w:p w:rsidR="00812CF3" w:rsidRDefault="00812CF3" w:rsidP="00812CF3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учебного предмета «</w:t>
      </w:r>
      <w:r>
        <w:rPr>
          <w:rFonts w:ascii="Times New Roman" w:hAnsi="Times New Roman" w:cs="Times New Roman"/>
          <w:sz w:val="36"/>
        </w:rPr>
        <w:t>Литературное чтение</w:t>
      </w:r>
      <w:r w:rsidRPr="00BC5D43">
        <w:rPr>
          <w:rFonts w:ascii="Times New Roman" w:hAnsi="Times New Roman" w:cs="Times New Roman"/>
          <w:sz w:val="36"/>
        </w:rPr>
        <w:t xml:space="preserve">. </w:t>
      </w:r>
    </w:p>
    <w:p w:rsidR="00812CF3" w:rsidRDefault="00812CF3" w:rsidP="00812CF3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>Базовый уровень»</w:t>
      </w:r>
    </w:p>
    <w:p w:rsidR="00812CF3" w:rsidRPr="00BC5D43" w:rsidRDefault="00812CF3" w:rsidP="00812CF3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</w:p>
    <w:p w:rsidR="00812CF3" w:rsidRPr="00BC5D43" w:rsidRDefault="00812CF3" w:rsidP="00812CF3">
      <w:pPr>
        <w:spacing w:after="0"/>
        <w:ind w:left="-142" w:firstLine="142"/>
        <w:jc w:val="center"/>
        <w:rPr>
          <w:rFonts w:ascii="Times New Roman" w:hAnsi="Times New Roman" w:cs="Times New Roman"/>
          <w:sz w:val="36"/>
        </w:rPr>
      </w:pPr>
      <w:r w:rsidRPr="00BC5D43">
        <w:rPr>
          <w:rFonts w:ascii="Times New Roman" w:hAnsi="Times New Roman" w:cs="Times New Roman"/>
          <w:sz w:val="36"/>
        </w:rPr>
        <w:t xml:space="preserve">для </w:t>
      </w:r>
      <w:proofErr w:type="gramStart"/>
      <w:r w:rsidRPr="00BC5D43">
        <w:rPr>
          <w:rFonts w:ascii="Times New Roman" w:hAnsi="Times New Roman" w:cs="Times New Roman"/>
          <w:sz w:val="36"/>
        </w:rPr>
        <w:t>обучающихся</w:t>
      </w:r>
      <w:proofErr w:type="gramEnd"/>
      <w:r w:rsidRPr="00BC5D43">
        <w:rPr>
          <w:rFonts w:ascii="Times New Roman" w:hAnsi="Times New Roman" w:cs="Times New Roman"/>
          <w:sz w:val="36"/>
        </w:rPr>
        <w:t xml:space="preserve"> 3 класса</w:t>
      </w:r>
    </w:p>
    <w:p w:rsidR="00812CF3" w:rsidRDefault="00812CF3" w:rsidP="00812CF3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812CF3" w:rsidRDefault="00812CF3" w:rsidP="00812CF3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812CF3" w:rsidRDefault="00812CF3" w:rsidP="00812CF3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812CF3" w:rsidRDefault="00812CF3" w:rsidP="00812CF3">
      <w:pPr>
        <w:pStyle w:val="ParagraphStyle"/>
        <w:spacing w:before="240" w:after="240"/>
        <w:ind w:hanging="851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</w:p>
    <w:p w:rsidR="007410A0" w:rsidRPr="002A5605" w:rsidRDefault="00812CF3" w:rsidP="002A5605">
      <w:pPr>
        <w:jc w:val="center"/>
        <w:rPr>
          <w:rFonts w:ascii="Times New Roman" w:hAnsi="Times New Roman" w:cs="Times New Roman"/>
          <w:sz w:val="32"/>
        </w:rPr>
      </w:pPr>
      <w:r w:rsidRPr="003F6FD5">
        <w:rPr>
          <w:rFonts w:ascii="Times New Roman" w:hAnsi="Times New Roman" w:cs="Times New Roman"/>
          <w:sz w:val="32"/>
        </w:rPr>
        <w:t>Баксан 2023</w:t>
      </w:r>
    </w:p>
    <w:p w:rsidR="007410A0" w:rsidRDefault="007410A0" w:rsidP="007410A0">
      <w:pPr>
        <w:rPr>
          <w:rFonts w:ascii="Times New Roman" w:hAnsi="Times New Roman" w:cs="Times New Roman"/>
          <w:b/>
          <w:sz w:val="28"/>
          <w:szCs w:val="28"/>
        </w:rPr>
      </w:pPr>
    </w:p>
    <w:p w:rsidR="007410A0" w:rsidRDefault="007410A0" w:rsidP="007410A0">
      <w:pPr>
        <w:rPr>
          <w:rFonts w:ascii="Times New Roman" w:hAnsi="Times New Roman" w:cs="Times New Roman"/>
          <w:b/>
          <w:sz w:val="28"/>
          <w:szCs w:val="28"/>
        </w:rPr>
      </w:pPr>
    </w:p>
    <w:p w:rsidR="00AE48B8" w:rsidRPr="007410A0" w:rsidRDefault="007410A0" w:rsidP="007410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AE48B8"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</w:t>
      </w:r>
    </w:p>
    <w:p w:rsidR="00AE48B8" w:rsidRDefault="00AE48B8" w:rsidP="00AE48B8">
      <w:pPr>
        <w:pStyle w:val="a4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Рабочая программа по литературному чтению для 3 класса составлена на основе федерального</w:t>
      </w:r>
      <w:r w:rsidR="004249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государственного образовательного стандарта начального общего образования, основной общеобразовательной программы начального общего образования МКОУ СОШ №5 г. Баксана, на основе авторской программы Л.Ф. Климановой «Литературное чтение» </w:t>
      </w:r>
    </w:p>
    <w:p w:rsidR="00AE48B8" w:rsidRDefault="00AE48B8" w:rsidP="00AE48B8">
      <w:pPr>
        <w:pStyle w:val="a4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Учебно-методический комплекс:</w:t>
      </w:r>
    </w:p>
    <w:p w:rsidR="00AE48B8" w:rsidRDefault="00AE48B8" w:rsidP="00AE48B8">
      <w:pPr>
        <w:pStyle w:val="a4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-Климанова Л.Ф, «Литературное чтение». 3 класс:</w:t>
      </w:r>
      <w:r w:rsidR="004249D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учебник для общеобразовательных организаций с приложением на электронном носителе: в 2-хч. М.: Просвещение.2021г.</w:t>
      </w:r>
    </w:p>
    <w:p w:rsidR="00AE48B8" w:rsidRPr="00223006" w:rsidRDefault="00AE48B8" w:rsidP="00AE48B8">
      <w:pPr>
        <w:pStyle w:val="a4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-«Рабочая тетрадь» 3клас</w:t>
      </w:r>
      <w:proofErr w:type="gramStart"/>
      <w:r>
        <w:rPr>
          <w:rFonts w:ascii="Times New Roman" w:hAnsi="Times New Roman"/>
          <w:sz w:val="28"/>
          <w:szCs w:val="28"/>
        </w:rPr>
        <w:t>с-</w:t>
      </w:r>
      <w:proofErr w:type="gramEnd"/>
      <w:r>
        <w:rPr>
          <w:rFonts w:ascii="Times New Roman" w:hAnsi="Times New Roman"/>
          <w:sz w:val="28"/>
          <w:szCs w:val="28"/>
        </w:rPr>
        <w:t xml:space="preserve"> в 2ч.Л.Ф. Климанова, Виноградская Л.А. 2021г.</w:t>
      </w:r>
    </w:p>
    <w:p w:rsidR="00AE48B8" w:rsidRPr="00C21351" w:rsidRDefault="00AE48B8" w:rsidP="00AE48B8">
      <w:pPr>
        <w:pStyle w:val="a4"/>
        <w:ind w:left="-851"/>
        <w:jc w:val="both"/>
        <w:rPr>
          <w:rFonts w:ascii="Times New Roman" w:hAnsi="Times New Roman"/>
          <w:color w:val="000000"/>
          <w:sz w:val="28"/>
          <w:szCs w:val="28"/>
        </w:rPr>
      </w:pPr>
      <w:r w:rsidRPr="00376D27">
        <w:rPr>
          <w:rFonts w:ascii="Times New Roman" w:hAnsi="Times New Roman"/>
          <w:b/>
          <w:sz w:val="28"/>
          <w:szCs w:val="28"/>
        </w:rPr>
        <w:t>Основными целями</w:t>
      </w:r>
      <w:r w:rsidRPr="00376D27">
        <w:rPr>
          <w:rFonts w:ascii="Times New Roman" w:hAnsi="Times New Roman"/>
          <w:sz w:val="28"/>
          <w:szCs w:val="28"/>
        </w:rPr>
        <w:t xml:space="preserve"> н</w:t>
      </w:r>
      <w:r w:rsidRPr="00C21351">
        <w:rPr>
          <w:rFonts w:ascii="Times New Roman" w:hAnsi="Times New Roman"/>
          <w:color w:val="000000"/>
          <w:sz w:val="28"/>
          <w:szCs w:val="28"/>
        </w:rPr>
        <w:t>ачального обучения литературному чтению являются:</w:t>
      </w:r>
    </w:p>
    <w:p w:rsidR="00AE48B8" w:rsidRDefault="00AE48B8" w:rsidP="00AE48B8">
      <w:pPr>
        <w:pStyle w:val="a4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развитие диалогической и монологической устной речи, коммуникативных умений, нравственных и эстетических чувств, способностей  к творческой деятельности. </w:t>
      </w:r>
    </w:p>
    <w:p w:rsidR="00AE48B8" w:rsidRPr="00223006" w:rsidRDefault="00AE48B8" w:rsidP="00AE48B8">
      <w:pPr>
        <w:pStyle w:val="a4"/>
        <w:ind w:left="-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соответствии с учебным планом на изучение  «Литературного чтения» в 3 классе  отводится 3 часа в неделю. Программа рассчитана на 102 часа в год.</w:t>
      </w:r>
    </w:p>
    <w:p w:rsidR="00AE48B8" w:rsidRPr="00223006" w:rsidRDefault="00AE48B8" w:rsidP="00AE48B8">
      <w:pPr>
        <w:pStyle w:val="a4"/>
        <w:ind w:left="-851"/>
        <w:rPr>
          <w:rFonts w:ascii="Times New Roman" w:hAnsi="Times New Roman"/>
          <w:sz w:val="28"/>
          <w:szCs w:val="28"/>
        </w:rPr>
      </w:pPr>
      <w:r w:rsidRPr="00223006">
        <w:rPr>
          <w:rFonts w:ascii="Times New Roman" w:hAnsi="Times New Roman"/>
          <w:sz w:val="28"/>
          <w:szCs w:val="28"/>
        </w:rPr>
        <w:t xml:space="preserve">           При составлении программы использованы следующие Интернет-ресурсы:</w:t>
      </w:r>
    </w:p>
    <w:p w:rsidR="00AE48B8" w:rsidRPr="00223006" w:rsidRDefault="00AE48B8" w:rsidP="00AE48B8">
      <w:pPr>
        <w:pStyle w:val="a4"/>
        <w:ind w:left="-851"/>
        <w:rPr>
          <w:rFonts w:ascii="Times New Roman" w:hAnsi="Times New Roman"/>
          <w:sz w:val="28"/>
          <w:szCs w:val="28"/>
        </w:rPr>
      </w:pPr>
      <w:r w:rsidRPr="00223006">
        <w:rPr>
          <w:rFonts w:ascii="Times New Roman" w:hAnsi="Times New Roman"/>
          <w:sz w:val="28"/>
          <w:szCs w:val="28"/>
        </w:rPr>
        <w:t xml:space="preserve">1.Примерная программа начального общего образования: </w:t>
      </w:r>
      <w:hyperlink r:id="rId5" w:history="1">
        <w:r w:rsidRPr="00223006">
          <w:rPr>
            <w:rStyle w:val="a3"/>
            <w:rFonts w:ascii="Times New Roman" w:hAnsi="Times New Roman"/>
            <w:sz w:val="28"/>
            <w:szCs w:val="28"/>
          </w:rPr>
          <w:t>http://fgosreestr.ru/</w:t>
        </w:r>
      </w:hyperlink>
    </w:p>
    <w:p w:rsidR="00AE48B8" w:rsidRPr="00223006" w:rsidRDefault="00AE48B8" w:rsidP="00AE48B8">
      <w:pPr>
        <w:pStyle w:val="a4"/>
        <w:ind w:left="-851"/>
        <w:rPr>
          <w:rStyle w:val="a3"/>
          <w:rFonts w:ascii="Times New Roman" w:hAnsi="Times New Roman"/>
          <w:sz w:val="28"/>
          <w:szCs w:val="28"/>
        </w:rPr>
      </w:pPr>
      <w:r w:rsidRPr="00223006">
        <w:rPr>
          <w:rFonts w:ascii="Times New Roman" w:hAnsi="Times New Roman"/>
          <w:sz w:val="28"/>
          <w:szCs w:val="28"/>
        </w:rPr>
        <w:t xml:space="preserve">2. УМК «Школа России»: </w:t>
      </w:r>
      <w:hyperlink r:id="rId6" w:history="1">
        <w:r w:rsidRPr="00223006">
          <w:rPr>
            <w:rStyle w:val="a3"/>
            <w:rFonts w:ascii="Times New Roman" w:hAnsi="Times New Roman"/>
            <w:sz w:val="28"/>
            <w:szCs w:val="28"/>
          </w:rPr>
          <w:t>http://school-russia.prosv.ru/</w:t>
        </w:r>
      </w:hyperlink>
    </w:p>
    <w:p w:rsidR="00AE48B8" w:rsidRPr="00223006" w:rsidRDefault="00AE48B8" w:rsidP="00AE48B8">
      <w:pPr>
        <w:pStyle w:val="a4"/>
        <w:ind w:left="-851"/>
        <w:jc w:val="both"/>
        <w:rPr>
          <w:rFonts w:ascii="Times New Roman" w:hAnsi="Times New Roman"/>
          <w:sz w:val="28"/>
          <w:szCs w:val="28"/>
        </w:rPr>
      </w:pPr>
    </w:p>
    <w:p w:rsidR="00AE48B8" w:rsidRPr="00BD3661" w:rsidRDefault="00AE48B8" w:rsidP="00AE48B8">
      <w:pPr>
        <w:pStyle w:val="a4"/>
        <w:ind w:left="-851"/>
        <w:jc w:val="both"/>
        <w:rPr>
          <w:rFonts w:ascii="Times New Roman" w:hAnsi="Times New Roman"/>
          <w:sz w:val="28"/>
          <w:szCs w:val="28"/>
        </w:rPr>
      </w:pPr>
    </w:p>
    <w:p w:rsidR="00AE48B8" w:rsidRDefault="00AE48B8" w:rsidP="00AE48B8">
      <w:pPr>
        <w:pStyle w:val="a4"/>
        <w:ind w:left="-851"/>
        <w:jc w:val="center"/>
        <w:rPr>
          <w:rFonts w:ascii="Times New Roman" w:hAnsi="Times New Roman"/>
          <w:b/>
          <w:sz w:val="28"/>
          <w:szCs w:val="28"/>
        </w:rPr>
      </w:pPr>
      <w:r w:rsidRPr="004F5836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A4483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</w:p>
    <w:p w:rsidR="00AE48B8" w:rsidRDefault="00AE48B8" w:rsidP="00AE48B8">
      <w:pPr>
        <w:pStyle w:val="a4"/>
        <w:ind w:left="-851"/>
        <w:jc w:val="center"/>
        <w:rPr>
          <w:rFonts w:ascii="Times New Roman" w:hAnsi="Times New Roman"/>
          <w:b/>
          <w:sz w:val="28"/>
          <w:szCs w:val="28"/>
        </w:rPr>
      </w:pPr>
    </w:p>
    <w:p w:rsidR="00AE48B8" w:rsidRPr="006D7B6B" w:rsidRDefault="00AE48B8" w:rsidP="00AE48B8">
      <w:pPr>
        <w:pStyle w:val="a6"/>
        <w:tabs>
          <w:tab w:val="left" w:pos="709"/>
        </w:tabs>
        <w:spacing w:line="240" w:lineRule="auto"/>
        <w:ind w:left="-851"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Обучающиеся </w:t>
      </w:r>
      <w:r w:rsidRPr="006D7B6B">
        <w:rPr>
          <w:rFonts w:ascii="Times New Roman" w:hAnsi="Times New Roman"/>
          <w:color w:val="auto"/>
          <w:sz w:val="28"/>
          <w:szCs w:val="28"/>
        </w:rPr>
        <w:t>начальной школы осознают значимость чтения для своего дальнейшего развития и успешного обучения по другим предметам</w:t>
      </w:r>
      <w:r w:rsidRPr="00413904">
        <w:rPr>
          <w:rFonts w:ascii="Times New Roman" w:hAnsi="Times New Roman"/>
          <w:color w:val="auto"/>
          <w:sz w:val="28"/>
          <w:szCs w:val="28"/>
        </w:rPr>
        <w:t xml:space="preserve"> на основе осознания и развития дошкольного и внешкольного опыта, связанного с художественной литературой. </w:t>
      </w:r>
      <w:r w:rsidRPr="006D7B6B">
        <w:rPr>
          <w:rFonts w:ascii="Times New Roman" w:hAnsi="Times New Roman"/>
          <w:color w:val="auto"/>
          <w:sz w:val="28"/>
          <w:szCs w:val="28"/>
        </w:rPr>
        <w:t xml:space="preserve">У обучающихся будет формироваться потребность в систематическом чтении как средстве познания мира и самого себя. Младшие школьники </w:t>
      </w:r>
      <w:r w:rsidRPr="00413904">
        <w:rPr>
          <w:rFonts w:ascii="Times New Roman" w:hAnsi="Times New Roman"/>
          <w:color w:val="auto"/>
          <w:sz w:val="28"/>
          <w:szCs w:val="28"/>
        </w:rPr>
        <w:t>будут с интересом читать художественные, научно-популярные и учебные тексты</w:t>
      </w:r>
      <w:r w:rsidRPr="006D7B6B">
        <w:rPr>
          <w:rFonts w:ascii="Times New Roman" w:hAnsi="Times New Roman"/>
          <w:color w:val="auto"/>
          <w:sz w:val="28"/>
          <w:szCs w:val="28"/>
        </w:rPr>
        <w:t>, которые помогут им сформировать собственную позицию в жизни, расширят кругозор.</w:t>
      </w:r>
    </w:p>
    <w:p w:rsidR="00AE48B8" w:rsidRPr="006D7B6B" w:rsidRDefault="00AE48B8" w:rsidP="00AE48B8">
      <w:pPr>
        <w:pStyle w:val="a6"/>
        <w:tabs>
          <w:tab w:val="left" w:pos="709"/>
        </w:tabs>
        <w:spacing w:line="240" w:lineRule="auto"/>
        <w:ind w:left="-851" w:firstLine="709"/>
        <w:rPr>
          <w:rFonts w:ascii="Times New Roman" w:hAnsi="Times New Roman"/>
          <w:color w:val="auto"/>
          <w:sz w:val="28"/>
          <w:szCs w:val="28"/>
        </w:rPr>
      </w:pPr>
      <w:r w:rsidRPr="006D7B6B">
        <w:rPr>
          <w:rFonts w:ascii="Times New Roman" w:hAnsi="Times New Roman"/>
          <w:color w:val="auto"/>
          <w:sz w:val="28"/>
          <w:szCs w:val="28"/>
        </w:rPr>
        <w:t xml:space="preserve">Учащиеся получат возможность познакомиться с культурно-историческим наследием России и общечеловеческими ценностями </w:t>
      </w:r>
      <w:r w:rsidRPr="00413904">
        <w:rPr>
          <w:rFonts w:ascii="Times New Roman" w:hAnsi="Times New Roman"/>
          <w:color w:val="auto"/>
          <w:sz w:val="28"/>
          <w:szCs w:val="28"/>
        </w:rPr>
        <w:t>для развития этических чувств и эмоционально-нравственной отзывчивости</w:t>
      </w:r>
      <w:r w:rsidRPr="006D7B6B">
        <w:rPr>
          <w:rFonts w:ascii="Times New Roman" w:hAnsi="Times New Roman"/>
          <w:color w:val="auto"/>
          <w:sz w:val="28"/>
          <w:szCs w:val="28"/>
        </w:rPr>
        <w:t>.</w:t>
      </w:r>
    </w:p>
    <w:p w:rsidR="00AE48B8" w:rsidRPr="006D7B6B" w:rsidRDefault="00AE48B8" w:rsidP="00AE48B8">
      <w:pPr>
        <w:pStyle w:val="a6"/>
        <w:tabs>
          <w:tab w:val="left" w:pos="709"/>
        </w:tabs>
        <w:spacing w:line="240" w:lineRule="auto"/>
        <w:ind w:left="-851" w:firstLine="709"/>
        <w:rPr>
          <w:rFonts w:ascii="Times New Roman" w:hAnsi="Times New Roman"/>
          <w:color w:val="auto"/>
          <w:sz w:val="28"/>
          <w:szCs w:val="28"/>
        </w:rPr>
      </w:pPr>
      <w:r w:rsidRPr="006D7B6B">
        <w:rPr>
          <w:rFonts w:ascii="Times New Roman" w:hAnsi="Times New Roman"/>
          <w:color w:val="auto"/>
          <w:spacing w:val="-2"/>
          <w:sz w:val="28"/>
          <w:szCs w:val="28"/>
        </w:rPr>
        <w:t xml:space="preserve">Младшие школьники будут учиться полноценно воспринимать художественную литературу, </w:t>
      </w:r>
      <w:r w:rsidRPr="00413904">
        <w:rPr>
          <w:rFonts w:ascii="Times New Roman" w:hAnsi="Times New Roman"/>
          <w:color w:val="auto"/>
          <w:spacing w:val="-2"/>
          <w:sz w:val="28"/>
          <w:szCs w:val="28"/>
        </w:rPr>
        <w:t xml:space="preserve">воспроизводить в воображении словесные художественные </w:t>
      </w:r>
      <w:proofErr w:type="spellStart"/>
      <w:r w:rsidRPr="00413904">
        <w:rPr>
          <w:rFonts w:ascii="Times New Roman" w:hAnsi="Times New Roman"/>
          <w:color w:val="auto"/>
          <w:spacing w:val="-2"/>
          <w:sz w:val="28"/>
          <w:szCs w:val="28"/>
        </w:rPr>
        <w:t>образы</w:t>
      </w:r>
      <w:proofErr w:type="gramStart"/>
      <w:r w:rsidRPr="006D7B6B">
        <w:rPr>
          <w:rFonts w:ascii="Times New Roman" w:hAnsi="Times New Roman"/>
          <w:color w:val="auto"/>
          <w:spacing w:val="-2"/>
          <w:sz w:val="28"/>
          <w:szCs w:val="28"/>
        </w:rPr>
        <w:t>,э</w:t>
      </w:r>
      <w:proofErr w:type="gramEnd"/>
      <w:r w:rsidRPr="006D7B6B">
        <w:rPr>
          <w:rFonts w:ascii="Times New Roman" w:hAnsi="Times New Roman"/>
          <w:color w:val="auto"/>
          <w:spacing w:val="-2"/>
          <w:sz w:val="28"/>
          <w:szCs w:val="28"/>
        </w:rPr>
        <w:t>моционально</w:t>
      </w:r>
      <w:proofErr w:type="spellEnd"/>
      <w:r w:rsidRPr="006D7B6B">
        <w:rPr>
          <w:rFonts w:ascii="Times New Roman" w:hAnsi="Times New Roman"/>
          <w:color w:val="auto"/>
          <w:spacing w:val="-2"/>
          <w:sz w:val="28"/>
          <w:szCs w:val="28"/>
        </w:rPr>
        <w:t xml:space="preserve"> отзываться на </w:t>
      </w:r>
      <w:r w:rsidRPr="006D7B6B">
        <w:rPr>
          <w:rFonts w:ascii="Times New Roman" w:hAnsi="Times New Roman"/>
          <w:color w:val="auto"/>
          <w:spacing w:val="-4"/>
          <w:sz w:val="28"/>
          <w:szCs w:val="28"/>
        </w:rPr>
        <w:t xml:space="preserve">прочитанное, высказывать свою точку зрения и уважать мнение </w:t>
      </w:r>
      <w:r w:rsidRPr="006D7B6B">
        <w:rPr>
          <w:rFonts w:ascii="Times New Roman" w:hAnsi="Times New Roman"/>
          <w:color w:val="auto"/>
          <w:spacing w:val="-2"/>
          <w:sz w:val="28"/>
          <w:szCs w:val="28"/>
        </w:rPr>
        <w:t xml:space="preserve">собеседника. Они получат возможность воспринимать художественное произведение как особый вид искусства, соотносить </w:t>
      </w:r>
      <w:r w:rsidRPr="006D7B6B">
        <w:rPr>
          <w:rFonts w:ascii="Times New Roman" w:hAnsi="Times New Roman"/>
          <w:color w:val="auto"/>
          <w:sz w:val="28"/>
          <w:szCs w:val="28"/>
        </w:rPr>
        <w:t xml:space="preserve">его с другими видами искусства </w:t>
      </w:r>
      <w:r w:rsidRPr="00413904">
        <w:rPr>
          <w:rFonts w:ascii="Times New Roman" w:hAnsi="Times New Roman"/>
          <w:color w:val="auto"/>
          <w:sz w:val="28"/>
          <w:szCs w:val="28"/>
        </w:rPr>
        <w:t xml:space="preserve">как источниками формирования эстетических потребностей и </w:t>
      </w:r>
      <w:proofErr w:type="spellStart"/>
      <w:r w:rsidRPr="00413904">
        <w:rPr>
          <w:rFonts w:ascii="Times New Roman" w:hAnsi="Times New Roman"/>
          <w:color w:val="auto"/>
          <w:sz w:val="28"/>
          <w:szCs w:val="28"/>
        </w:rPr>
        <w:t>чувств</w:t>
      </w:r>
      <w:proofErr w:type="gramStart"/>
      <w:r w:rsidRPr="006D7B6B">
        <w:rPr>
          <w:rFonts w:ascii="Times New Roman" w:hAnsi="Times New Roman"/>
          <w:color w:val="auto"/>
          <w:sz w:val="28"/>
          <w:szCs w:val="28"/>
        </w:rPr>
        <w:t>,п</w:t>
      </w:r>
      <w:proofErr w:type="gramEnd"/>
      <w:r w:rsidRPr="006D7B6B">
        <w:rPr>
          <w:rFonts w:ascii="Times New Roman" w:hAnsi="Times New Roman"/>
          <w:color w:val="auto"/>
          <w:sz w:val="28"/>
          <w:szCs w:val="28"/>
        </w:rPr>
        <w:t>ознакомятся</w:t>
      </w:r>
      <w:proofErr w:type="spellEnd"/>
      <w:r w:rsidRPr="006D7B6B">
        <w:rPr>
          <w:rFonts w:ascii="Times New Roman" w:hAnsi="Times New Roman"/>
          <w:color w:val="auto"/>
          <w:sz w:val="28"/>
          <w:szCs w:val="28"/>
        </w:rPr>
        <w:t xml:space="preserve"> с некоторыми коммуникативными и эстетическими возможностями родного языка, используемыми в художественных произведениях,</w:t>
      </w:r>
      <w:r w:rsidRPr="00413904">
        <w:rPr>
          <w:rFonts w:ascii="Times New Roman" w:hAnsi="Times New Roman"/>
          <w:color w:val="auto"/>
          <w:spacing w:val="-4"/>
          <w:sz w:val="28"/>
          <w:szCs w:val="28"/>
        </w:rPr>
        <w:t xml:space="preserve"> </w:t>
      </w:r>
      <w:r w:rsidRPr="00413904">
        <w:rPr>
          <w:rFonts w:ascii="Times New Roman" w:hAnsi="Times New Roman"/>
          <w:color w:val="auto"/>
          <w:spacing w:val="-4"/>
          <w:sz w:val="28"/>
          <w:szCs w:val="28"/>
        </w:rPr>
        <w:lastRenderedPageBreak/>
        <w:t>научатся соотносить собственный жизненный опыт с художественными впечатлениями</w:t>
      </w:r>
      <w:r w:rsidRPr="006D7B6B">
        <w:rPr>
          <w:rFonts w:ascii="Times New Roman" w:hAnsi="Times New Roman"/>
          <w:color w:val="auto"/>
          <w:sz w:val="28"/>
          <w:szCs w:val="28"/>
        </w:rPr>
        <w:t>.</w:t>
      </w:r>
    </w:p>
    <w:p w:rsidR="00AE48B8" w:rsidRPr="006D7B6B" w:rsidRDefault="00AE48B8" w:rsidP="00AE48B8">
      <w:pPr>
        <w:pStyle w:val="a6"/>
        <w:tabs>
          <w:tab w:val="left" w:pos="709"/>
        </w:tabs>
        <w:spacing w:line="240" w:lineRule="auto"/>
        <w:ind w:left="-851" w:firstLine="709"/>
        <w:rPr>
          <w:rFonts w:ascii="Times New Roman" w:hAnsi="Times New Roman"/>
          <w:color w:val="auto"/>
          <w:sz w:val="28"/>
          <w:szCs w:val="28"/>
        </w:rPr>
      </w:pPr>
      <w:r w:rsidRPr="006D7B6B">
        <w:rPr>
          <w:rFonts w:ascii="Times New Roman" w:hAnsi="Times New Roman"/>
          <w:color w:val="auto"/>
          <w:sz w:val="28"/>
          <w:szCs w:val="28"/>
        </w:rPr>
        <w:t xml:space="preserve">К концу обучения в начальной школе дети будут готовы к дальнейшему </w:t>
      </w:r>
      <w:proofErr w:type="spellStart"/>
      <w:r w:rsidRPr="006D7B6B">
        <w:rPr>
          <w:rFonts w:ascii="Times New Roman" w:hAnsi="Times New Roman"/>
          <w:color w:val="auto"/>
          <w:sz w:val="28"/>
          <w:szCs w:val="28"/>
        </w:rPr>
        <w:t>обучениюи</w:t>
      </w:r>
      <w:proofErr w:type="spellEnd"/>
      <w:r w:rsidRPr="00413904">
        <w:rPr>
          <w:rFonts w:ascii="Times New Roman" w:hAnsi="Times New Roman"/>
          <w:color w:val="auto"/>
          <w:sz w:val="28"/>
          <w:szCs w:val="28"/>
        </w:rPr>
        <w:t xml:space="preserve"> систематическому изучению литературы в средней школе</w:t>
      </w:r>
      <w:r w:rsidRPr="006D7B6B">
        <w:rPr>
          <w:rFonts w:ascii="Times New Roman" w:hAnsi="Times New Roman"/>
          <w:color w:val="auto"/>
          <w:sz w:val="28"/>
          <w:szCs w:val="28"/>
        </w:rPr>
        <w:t xml:space="preserve">, будет достигнут необходимый уровень читательской компетентности, речевого развития, сформированы универсальные действия, отражающие учебную самостоятельность и познавательные интересы, </w:t>
      </w:r>
      <w:r w:rsidRPr="00413904">
        <w:rPr>
          <w:rFonts w:ascii="Times New Roman" w:hAnsi="Times New Roman"/>
          <w:color w:val="auto"/>
          <w:sz w:val="28"/>
          <w:szCs w:val="28"/>
        </w:rPr>
        <w:t>основы элементарной оценочной деятельности</w:t>
      </w:r>
      <w:r w:rsidRPr="006D7B6B">
        <w:rPr>
          <w:rFonts w:ascii="Times New Roman" w:hAnsi="Times New Roman"/>
          <w:color w:val="auto"/>
          <w:sz w:val="28"/>
          <w:szCs w:val="28"/>
        </w:rPr>
        <w:t>.</w:t>
      </w:r>
    </w:p>
    <w:p w:rsidR="00AE48B8" w:rsidRPr="006D7B6B" w:rsidRDefault="00AE48B8" w:rsidP="00AE48B8">
      <w:pPr>
        <w:pStyle w:val="a6"/>
        <w:tabs>
          <w:tab w:val="left" w:pos="709"/>
        </w:tabs>
        <w:spacing w:line="240" w:lineRule="auto"/>
        <w:ind w:left="-851"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Обучающиеся </w:t>
      </w:r>
      <w:r w:rsidRPr="006D7B6B">
        <w:rPr>
          <w:rFonts w:ascii="Times New Roman" w:hAnsi="Times New Roman"/>
          <w:color w:val="auto"/>
          <w:sz w:val="28"/>
          <w:szCs w:val="28"/>
        </w:rPr>
        <w:t xml:space="preserve">овладеют техникой чтения </w:t>
      </w:r>
      <w:r w:rsidRPr="006D7B6B">
        <w:rPr>
          <w:rFonts w:ascii="Times New Roman" w:hAnsi="Times New Roman"/>
          <w:bCs/>
          <w:color w:val="auto"/>
          <w:sz w:val="28"/>
          <w:szCs w:val="28"/>
        </w:rPr>
        <w:t>(</w:t>
      </w:r>
      <w:r w:rsidRPr="00413904">
        <w:rPr>
          <w:rFonts w:ascii="Times New Roman" w:hAnsi="Times New Roman"/>
          <w:bCs/>
          <w:color w:val="auto"/>
          <w:sz w:val="28"/>
          <w:szCs w:val="28"/>
        </w:rPr>
        <w:t>правильным плавным чтением, приближающимся к темпу нормальной речи</w:t>
      </w:r>
      <w:r w:rsidRPr="006D7B6B">
        <w:rPr>
          <w:rFonts w:ascii="Times New Roman" w:hAnsi="Times New Roman"/>
          <w:bCs/>
          <w:color w:val="auto"/>
          <w:sz w:val="28"/>
          <w:szCs w:val="28"/>
        </w:rPr>
        <w:t>)</w:t>
      </w:r>
      <w:r w:rsidRPr="006D7B6B">
        <w:rPr>
          <w:rFonts w:ascii="Times New Roman" w:hAnsi="Times New Roman"/>
          <w:color w:val="auto"/>
          <w:sz w:val="28"/>
          <w:szCs w:val="28"/>
        </w:rPr>
        <w:t>, приемами пони</w:t>
      </w:r>
      <w:r w:rsidRPr="006D7B6B">
        <w:rPr>
          <w:rFonts w:ascii="Times New Roman" w:hAnsi="Times New Roman"/>
          <w:color w:val="auto"/>
          <w:spacing w:val="2"/>
          <w:sz w:val="28"/>
          <w:szCs w:val="28"/>
        </w:rPr>
        <w:t xml:space="preserve">мания прочитанного и прослушанного произведения, элементарными приемами анализа, интерпретации и преобразования художественных, научно-популярных и учебных текстов. Научатся самостоятельно выбирать интересующую </w:t>
      </w:r>
      <w:r w:rsidRPr="006D7B6B">
        <w:rPr>
          <w:rFonts w:ascii="Times New Roman" w:hAnsi="Times New Roman"/>
          <w:color w:val="auto"/>
          <w:sz w:val="28"/>
          <w:szCs w:val="28"/>
        </w:rPr>
        <w:t>литературу, пользоваться словарями и справочниками, осознают себя как грамотного читателя, способного к творческой деятельности.</w:t>
      </w:r>
    </w:p>
    <w:p w:rsidR="00AE48B8" w:rsidRPr="00D604C2" w:rsidRDefault="00AE48B8" w:rsidP="00AE48B8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left="-851" w:firstLine="709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 w:rsidRPr="006D7B6B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Школьники научатся вести диалог в различных коммуникативных ситуациях, соблюдая правила речевого этикета, участвовать в обсуждении </w:t>
      </w:r>
      <w:r w:rsidRPr="00D604C2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прослушанного (прочитанного) произведения. Они будут составлять несложные монологические высказывания о произведении (героях, событиях); устно передавать содержание текста по плану; составлять небольшие тексты повествовательного характера с элементами рассуждения и описания. Выпускники научатся декламировать (читать наизусть) стихотворные произведения. Они получат возможность научиться выступать перед знакомой аудиторией (сверстников, родителей, педагогов) с небольшими сообщениями, используя иллюстративный ряд (плакаты, презентацию).</w:t>
      </w:r>
    </w:p>
    <w:p w:rsidR="00AE48B8" w:rsidRPr="007C25ED" w:rsidRDefault="00AE48B8" w:rsidP="00AE48B8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left="-851" w:firstLine="709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Обучающиеся </w:t>
      </w:r>
      <w:r w:rsidRPr="007C25ED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начальной школы приобретут первичные умения работы с учебной и научно-популярной литературой, будут </w:t>
      </w:r>
      <w:proofErr w:type="gramStart"/>
      <w:r w:rsidRPr="007C25ED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находить</w:t>
      </w:r>
      <w:proofErr w:type="gramEnd"/>
      <w:r w:rsidRPr="007C25ED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 и использовать информацию для практической работы.</w:t>
      </w:r>
    </w:p>
    <w:p w:rsidR="00AE48B8" w:rsidRPr="00FF7057" w:rsidRDefault="00AE48B8" w:rsidP="00AE48B8">
      <w:pPr>
        <w:pStyle w:val="Osnova"/>
        <w:tabs>
          <w:tab w:val="left" w:pos="142"/>
          <w:tab w:val="left" w:leader="dot" w:pos="624"/>
          <w:tab w:val="left" w:pos="709"/>
        </w:tabs>
        <w:spacing w:line="240" w:lineRule="auto"/>
        <w:ind w:left="-851" w:firstLine="709"/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 xml:space="preserve">Обучающиеся </w:t>
      </w:r>
      <w:r w:rsidRPr="007C25ED">
        <w:rPr>
          <w:rStyle w:val="Zag11"/>
          <w:rFonts w:ascii="Times New Roman" w:eastAsia="@Arial Unicode MS" w:hAnsi="Times New Roman" w:cs="Times New Roman"/>
          <w:color w:val="auto"/>
          <w:sz w:val="28"/>
          <w:szCs w:val="28"/>
          <w:lang w:val="ru-RU"/>
        </w:rPr>
        <w:t>овладеют основами коммуникативной деятельности, на практическом уровне осознают значимость работы в группе и освоят правила групповой работы.</w:t>
      </w:r>
    </w:p>
    <w:p w:rsidR="00AE48B8" w:rsidRPr="00BD7394" w:rsidRDefault="00AE48B8" w:rsidP="00AE48B8">
      <w:pPr>
        <w:pStyle w:val="4"/>
        <w:spacing w:before="0" w:after="0" w:line="240" w:lineRule="auto"/>
        <w:ind w:left="-851"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Виды речевой и читательской деятельности</w:t>
      </w:r>
    </w:p>
    <w:p w:rsidR="00AE48B8" w:rsidRPr="00BD7394" w:rsidRDefault="00AE48B8" w:rsidP="00AE48B8">
      <w:pPr>
        <w:pStyle w:val="a6"/>
        <w:spacing w:line="240" w:lineRule="auto"/>
        <w:ind w:left="-851"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AE48B8" w:rsidRPr="006D7B6B" w:rsidRDefault="00AE48B8" w:rsidP="00AE48B8">
      <w:pPr>
        <w:pStyle w:val="21"/>
        <w:spacing w:line="240" w:lineRule="auto"/>
        <w:ind w:left="-851"/>
        <w:rPr>
          <w:rStyle w:val="Zag11"/>
          <w:rFonts w:eastAsia="@Arial Unicode MS"/>
          <w:szCs w:val="28"/>
        </w:rPr>
      </w:pPr>
      <w:r w:rsidRPr="006D7B6B">
        <w:rPr>
          <w:rStyle w:val="Zag11"/>
          <w:rFonts w:eastAsia="@Arial Unicode MS"/>
          <w:szCs w:val="28"/>
        </w:rPr>
        <w:t>осознавать значимость чтения для дальнейшего обучения, саморазвития; воспринимать чтение как источник эстетического, нравственного, познавательного опыта; понимать цель чтения: удовлетворение читательского интереса и приобретение опыта чтения, поиск фактов и суждений, аргументации, иной информации;</w:t>
      </w:r>
    </w:p>
    <w:p w:rsidR="00AE48B8" w:rsidRPr="006D7B6B" w:rsidRDefault="00AE48B8" w:rsidP="00AE48B8">
      <w:pPr>
        <w:pStyle w:val="21"/>
        <w:spacing w:line="240" w:lineRule="auto"/>
        <w:ind w:left="-851"/>
        <w:rPr>
          <w:rStyle w:val="Zag11"/>
          <w:b/>
          <w:szCs w:val="28"/>
        </w:rPr>
      </w:pPr>
      <w:r w:rsidRPr="006D7B6B">
        <w:t>прогнозировать содержание текста художественного произведения по заголовку, автору, жанру и осознавать цель чтения;</w:t>
      </w:r>
    </w:p>
    <w:p w:rsidR="00AE48B8" w:rsidRPr="006D7B6B" w:rsidRDefault="00AE48B8" w:rsidP="00AE48B8">
      <w:pPr>
        <w:pStyle w:val="21"/>
        <w:spacing w:line="240" w:lineRule="auto"/>
        <w:ind w:left="-851"/>
        <w:rPr>
          <w:rStyle w:val="Zag11"/>
          <w:rFonts w:eastAsia="@Arial Unicode MS"/>
          <w:szCs w:val="28"/>
        </w:rPr>
      </w:pPr>
      <w:r w:rsidRPr="006D7B6B">
        <w:rPr>
          <w:rStyle w:val="Zag11"/>
          <w:rFonts w:eastAsia="@Arial Unicode MS"/>
          <w:szCs w:val="28"/>
        </w:rPr>
        <w:t xml:space="preserve">читать со скоростью, позволяющей понимать смысл </w:t>
      </w:r>
      <w:proofErr w:type="gramStart"/>
      <w:r w:rsidRPr="006D7B6B">
        <w:rPr>
          <w:rStyle w:val="Zag11"/>
          <w:rFonts w:eastAsia="@Arial Unicode MS"/>
          <w:szCs w:val="28"/>
        </w:rPr>
        <w:t>прочитанного</w:t>
      </w:r>
      <w:proofErr w:type="gramEnd"/>
      <w:r w:rsidRPr="006D7B6B">
        <w:rPr>
          <w:rStyle w:val="Zag11"/>
          <w:rFonts w:eastAsia="@Arial Unicode MS"/>
          <w:szCs w:val="28"/>
        </w:rPr>
        <w:t>;</w:t>
      </w:r>
    </w:p>
    <w:p w:rsidR="00AE48B8" w:rsidRPr="006D7B6B" w:rsidRDefault="00AE48B8" w:rsidP="00AE48B8">
      <w:pPr>
        <w:pStyle w:val="21"/>
        <w:spacing w:line="240" w:lineRule="auto"/>
        <w:ind w:left="-851"/>
        <w:rPr>
          <w:rStyle w:val="Zag11"/>
          <w:rFonts w:eastAsia="@Arial Unicode MS"/>
          <w:szCs w:val="28"/>
        </w:rPr>
      </w:pPr>
      <w:r w:rsidRPr="006D7B6B">
        <w:rPr>
          <w:rStyle w:val="Zag11"/>
          <w:rFonts w:eastAsia="@Arial Unicode MS"/>
          <w:szCs w:val="28"/>
        </w:rPr>
        <w:t>различать на практическом уровне виды текстов (художественный, учебный, справочный), опираясь на особенности каждого вида текста;</w:t>
      </w:r>
    </w:p>
    <w:p w:rsidR="00AE48B8" w:rsidRPr="006D7B6B" w:rsidRDefault="00AE48B8" w:rsidP="00AE48B8">
      <w:pPr>
        <w:pStyle w:val="21"/>
        <w:spacing w:line="240" w:lineRule="auto"/>
        <w:ind w:left="-851"/>
        <w:rPr>
          <w:rStyle w:val="Zag11"/>
          <w:rFonts w:eastAsia="@Arial Unicode MS"/>
          <w:szCs w:val="28"/>
        </w:rPr>
      </w:pPr>
      <w:r w:rsidRPr="006D7B6B">
        <w:rPr>
          <w:rStyle w:val="Zag11"/>
          <w:rFonts w:eastAsia="@Arial Unicode MS"/>
          <w:szCs w:val="28"/>
        </w:rPr>
        <w:t>читать (вслух) выразительно доступные для данного возраста прозаические произведения и декламировать стихотворные произведения после предварительной подготовки;</w:t>
      </w:r>
    </w:p>
    <w:p w:rsidR="00AE48B8" w:rsidRPr="007C25ED" w:rsidRDefault="00AE48B8" w:rsidP="00AE48B8">
      <w:pPr>
        <w:pStyle w:val="21"/>
        <w:spacing w:line="240" w:lineRule="auto"/>
        <w:ind w:left="-851"/>
        <w:rPr>
          <w:rStyle w:val="Zag11"/>
          <w:rFonts w:eastAsia="@Arial Unicode MS"/>
          <w:szCs w:val="28"/>
        </w:rPr>
      </w:pPr>
      <w:r w:rsidRPr="00D604C2">
        <w:rPr>
          <w:rStyle w:val="Zag11"/>
          <w:rFonts w:eastAsia="@Arial Unicode MS"/>
          <w:szCs w:val="28"/>
        </w:rPr>
        <w:lastRenderedPageBreak/>
        <w:t>использовать различные виды чтения: изучающее, выборочное ознакомительное, выборочное поисковое, выборочное просмотровое в соответствии с целью чтения (для всех видов текстов);</w:t>
      </w:r>
    </w:p>
    <w:p w:rsidR="00AE48B8" w:rsidRPr="007C25ED" w:rsidRDefault="00AE48B8" w:rsidP="00AE48B8">
      <w:pPr>
        <w:pStyle w:val="21"/>
        <w:spacing w:line="240" w:lineRule="auto"/>
        <w:ind w:left="-851"/>
        <w:rPr>
          <w:rStyle w:val="Zag11"/>
          <w:rFonts w:eastAsia="@Arial Unicode MS"/>
          <w:szCs w:val="28"/>
        </w:rPr>
      </w:pPr>
      <w:r w:rsidRPr="007C25ED">
        <w:rPr>
          <w:rStyle w:val="Zag11"/>
          <w:rFonts w:eastAsia="@Arial Unicode MS"/>
          <w:szCs w:val="28"/>
        </w:rPr>
        <w:t xml:space="preserve">ориентироваться в содержании художественного, учебного и </w:t>
      </w:r>
      <w:proofErr w:type="spellStart"/>
      <w:r w:rsidRPr="007C25ED">
        <w:rPr>
          <w:rStyle w:val="Zag11"/>
          <w:rFonts w:eastAsia="@Arial Unicode MS"/>
          <w:szCs w:val="28"/>
        </w:rPr>
        <w:t>научно</w:t>
      </w:r>
      <w:r w:rsidRPr="007C25ED">
        <w:rPr>
          <w:rStyle w:val="Zag11"/>
          <w:rFonts w:eastAsia="@Arial Unicode MS"/>
          <w:szCs w:val="28"/>
        </w:rPr>
        <w:noBreakHyphen/>
        <w:t>популярного</w:t>
      </w:r>
      <w:proofErr w:type="spellEnd"/>
      <w:r w:rsidRPr="007C25ED">
        <w:rPr>
          <w:rStyle w:val="Zag11"/>
          <w:rFonts w:eastAsia="@Arial Unicode MS"/>
          <w:szCs w:val="28"/>
        </w:rPr>
        <w:t xml:space="preserve"> текста, понимать его смысл (при чтении вслух и про себя, при прослушивании): 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413904">
        <w:rPr>
          <w:iCs/>
          <w:spacing w:val="2"/>
        </w:rPr>
        <w:t xml:space="preserve"> </w:t>
      </w:r>
      <w:proofErr w:type="gramStart"/>
      <w:r w:rsidRPr="00413904">
        <w:rPr>
          <w:iCs/>
          <w:spacing w:val="2"/>
        </w:rPr>
        <w:t>для художественных текстов</w:t>
      </w:r>
      <w:r w:rsidRPr="006D7B6B">
        <w:rPr>
          <w:spacing w:val="2"/>
        </w:rPr>
        <w:t xml:space="preserve">: определять главную </w:t>
      </w:r>
      <w:r w:rsidRPr="006D7B6B">
        <w:t>мысль и героев произведения; воспроизводить в воображении словесные художественные образы и картины жизни, изображенные автором; этически оценивать поступки персонажей, формировать свое отношение к героям произведения; определять основные события и устанавливать их последовательность; озаглавливать текст, передавая в заголовке главную мысль текста; находить в тек</w:t>
      </w:r>
      <w:r w:rsidRPr="006D7B6B">
        <w:rPr>
          <w:spacing w:val="2"/>
        </w:rPr>
        <w:t>сте требуемую информацию (конкретные сведения, факты, описания), заданную в явном виде;</w:t>
      </w:r>
      <w:proofErr w:type="gramEnd"/>
      <w:r w:rsidRPr="006D7B6B">
        <w:rPr>
          <w:spacing w:val="2"/>
        </w:rPr>
        <w:t xml:space="preserve"> задавать вопросы по содержанию произведения и отвечать на них, подтверждая </w:t>
      </w:r>
      <w:r w:rsidRPr="006D7B6B">
        <w:t>ответ примерами из текста; объяснять значение слова с опорой на контекст, с использованием словарей и другой справочной литературы;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413904">
        <w:rPr>
          <w:iCs/>
        </w:rPr>
        <w:t>для научно-популярных текстов</w:t>
      </w:r>
      <w:r w:rsidRPr="006D7B6B">
        <w:t xml:space="preserve">: определять основное </w:t>
      </w:r>
      <w:r w:rsidRPr="006D7B6B">
        <w:rPr>
          <w:spacing w:val="2"/>
        </w:rPr>
        <w:t xml:space="preserve">содержание текста; озаглавливать текст, в краткой форме отражая в названии основное содержание текста; находить </w:t>
      </w:r>
      <w:r w:rsidRPr="006D7B6B">
        <w:t xml:space="preserve">в тексте требуемую информацию (конкретные сведения, факты, описания явлений, процессов), заданную в явном виде; задавать вопросы по содержанию текста и отвечать на них, </w:t>
      </w:r>
      <w:r w:rsidRPr="006D7B6B">
        <w:rPr>
          <w:spacing w:val="2"/>
        </w:rPr>
        <w:t>подтверждая ответ примерами из текста; объяснять значе</w:t>
      </w:r>
      <w:r w:rsidRPr="006D7B6B">
        <w:t xml:space="preserve">ние слова с опорой на контекст, с использованием словарей и другой справочной литературы; 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6D7B6B">
        <w:t>использовать простейшие приемы анализа различных видов текстов:</w:t>
      </w:r>
    </w:p>
    <w:p w:rsidR="00AE48B8" w:rsidRPr="006D7B6B" w:rsidRDefault="00AE48B8" w:rsidP="00AE48B8">
      <w:pPr>
        <w:pStyle w:val="21"/>
        <w:spacing w:line="240" w:lineRule="auto"/>
        <w:ind w:left="-851"/>
      </w:pPr>
      <w:proofErr w:type="gramStart"/>
      <w:r w:rsidRPr="00413904">
        <w:rPr>
          <w:iCs/>
        </w:rPr>
        <w:t>для художественных текстов</w:t>
      </w:r>
      <w:r w:rsidRPr="006D7B6B">
        <w:t xml:space="preserve">: </w:t>
      </w:r>
      <w:r w:rsidRPr="006D7B6B">
        <w:rPr>
          <w:spacing w:val="2"/>
        </w:rPr>
        <w:t xml:space="preserve">устанавливать </w:t>
      </w:r>
      <w:r w:rsidRPr="006D7B6B">
        <w:t xml:space="preserve">взаимосвязь между событиями, фактами, поступками (мотивы, последствия), мыслями, чувствами героев, опираясь на содержание текста; </w:t>
      </w:r>
      <w:proofErr w:type="gramEnd"/>
    </w:p>
    <w:p w:rsidR="00AE48B8" w:rsidRPr="006D7B6B" w:rsidRDefault="00AE48B8" w:rsidP="00AE48B8">
      <w:pPr>
        <w:pStyle w:val="21"/>
        <w:spacing w:line="240" w:lineRule="auto"/>
        <w:ind w:left="-851"/>
      </w:pPr>
      <w:r w:rsidRPr="00413904">
        <w:rPr>
          <w:iCs/>
        </w:rPr>
        <w:t>для научно-популярных текстов</w:t>
      </w:r>
      <w:r w:rsidRPr="006D7B6B">
        <w:t xml:space="preserve">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 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6D7B6B">
        <w:t>использовать различные формы интерпретации содержания текстов: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413904">
        <w:rPr>
          <w:iCs/>
        </w:rPr>
        <w:t>для художественных текстов</w:t>
      </w:r>
      <w:r w:rsidRPr="006D7B6B">
        <w:t xml:space="preserve">: формулировать простые выводы, основываясь на содержании текста; составлять характеристику </w:t>
      </w:r>
      <w:proofErr w:type="spellStart"/>
      <w:r w:rsidRPr="006D7B6B">
        <w:t>персонажа</w:t>
      </w:r>
      <w:proofErr w:type="gramStart"/>
      <w:r w:rsidRPr="006D7B6B">
        <w:t>;и</w:t>
      </w:r>
      <w:proofErr w:type="gramEnd"/>
      <w:r w:rsidRPr="006D7B6B">
        <w:t>нтерпретировать</w:t>
      </w:r>
      <w:proofErr w:type="spellEnd"/>
      <w:r w:rsidRPr="006D7B6B">
        <w:t xml:space="preserve"> текст, опираясь на некоторые его жанровые, структурные, языковые особенности;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 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413904">
        <w:rPr>
          <w:iCs/>
        </w:rPr>
        <w:t>для научно-популярных текстов</w:t>
      </w:r>
      <w:r w:rsidRPr="006D7B6B">
        <w:t>: формулировать простые выводы, основываясь на тексте; устанавливать связи, отношения, не высказанные в тексте напрямую, например, объяснять явления природы, пояснять описываемые события, соотнося их с содержанием текста;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6D7B6B">
        <w:t xml:space="preserve">ориентироваться в нравственном содержании </w:t>
      </w:r>
      <w:proofErr w:type="gramStart"/>
      <w:r w:rsidRPr="006D7B6B">
        <w:t>прочитанного</w:t>
      </w:r>
      <w:proofErr w:type="gramEnd"/>
      <w:r w:rsidRPr="006D7B6B">
        <w:t>, самостоятельно делать выводы, соотносить поступки героев с нравственными нормами (</w:t>
      </w:r>
      <w:proofErr w:type="spellStart"/>
      <w:r w:rsidRPr="00413904">
        <w:rPr>
          <w:iCs/>
        </w:rPr>
        <w:t>толькодля</w:t>
      </w:r>
      <w:proofErr w:type="spellEnd"/>
      <w:r w:rsidRPr="00413904">
        <w:rPr>
          <w:iCs/>
        </w:rPr>
        <w:t xml:space="preserve"> художественных текстов</w:t>
      </w:r>
      <w:r w:rsidRPr="006D7B6B">
        <w:t>);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6D7B6B">
        <w:lastRenderedPageBreak/>
        <w:t>различать на практическом уровне виды текстов (художественный и научно-популярный), опираясь на особенности каждого вида текста (</w:t>
      </w:r>
      <w:r w:rsidRPr="00413904">
        <w:t>для всех видов текстов</w:t>
      </w:r>
      <w:r w:rsidRPr="006D7B6B">
        <w:t>);</w:t>
      </w:r>
    </w:p>
    <w:p w:rsidR="00AE48B8" w:rsidRPr="006D7B6B" w:rsidRDefault="00AE48B8" w:rsidP="00AE48B8">
      <w:pPr>
        <w:pStyle w:val="21"/>
        <w:spacing w:line="240" w:lineRule="auto"/>
        <w:ind w:left="-851"/>
      </w:pPr>
      <w:r w:rsidRPr="006D7B6B">
        <w:t>передавать содержание прочитанного или прослушанного с учетом специфики текста в виде пересказа (полного или краткого) (</w:t>
      </w:r>
      <w:r w:rsidRPr="00413904">
        <w:rPr>
          <w:iCs/>
        </w:rPr>
        <w:t>для всех видов текстов</w:t>
      </w:r>
      <w:r w:rsidRPr="006D7B6B">
        <w:t>);</w:t>
      </w:r>
    </w:p>
    <w:p w:rsidR="00AE48B8" w:rsidRPr="006D7B6B" w:rsidRDefault="00AE48B8" w:rsidP="00AE48B8">
      <w:pPr>
        <w:pStyle w:val="21"/>
        <w:spacing w:line="240" w:lineRule="auto"/>
        <w:ind w:left="-851"/>
        <w:rPr>
          <w:rStyle w:val="Zag11"/>
          <w:szCs w:val="28"/>
        </w:rPr>
      </w:pPr>
      <w:r w:rsidRPr="006D7B6B">
        <w:t>участвовать в обсуждении прослушанного/прочитанного текста (задавать вопросы, высказывать и обосновывать собственное мнение, соблюдая правила речевого этикета и правила работы в группе), опираясь на текст или собственный опыт (</w:t>
      </w:r>
      <w:r w:rsidRPr="00413904">
        <w:rPr>
          <w:iCs/>
        </w:rPr>
        <w:t>для всех видов текстов</w:t>
      </w:r>
      <w:r w:rsidRPr="006D7B6B">
        <w:t>).</w:t>
      </w:r>
    </w:p>
    <w:p w:rsidR="00AE48B8" w:rsidRPr="00BD7394" w:rsidRDefault="00AE48B8" w:rsidP="00AE48B8">
      <w:pPr>
        <w:pStyle w:val="a6"/>
        <w:spacing w:line="240" w:lineRule="auto"/>
        <w:ind w:left="-851" w:firstLine="454"/>
        <w:rPr>
          <w:rFonts w:ascii="Times New Roman" w:hAnsi="Times New Roman"/>
          <w:b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/>
          <w:color w:val="auto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получит возможность научиться:</w:t>
      </w:r>
    </w:p>
    <w:p w:rsidR="00AE48B8" w:rsidRPr="007261C4" w:rsidRDefault="00AE48B8" w:rsidP="00AE48B8">
      <w:pPr>
        <w:pStyle w:val="21"/>
        <w:spacing w:line="240" w:lineRule="auto"/>
        <w:ind w:left="-851"/>
        <w:rPr>
          <w:rStyle w:val="Zag11"/>
          <w:rFonts w:eastAsia="@Arial Unicode MS"/>
          <w:i/>
          <w:iCs/>
          <w:szCs w:val="28"/>
        </w:rPr>
      </w:pPr>
      <w:r w:rsidRPr="007261C4">
        <w:rPr>
          <w:rStyle w:val="Zag11"/>
          <w:rFonts w:eastAsia="@Arial Unicode MS"/>
          <w:i/>
          <w:szCs w:val="28"/>
        </w:rPr>
        <w:t>осмысливать эстетические и нравственные ценности художественного текста и высказывать суждение;</w:t>
      </w:r>
    </w:p>
    <w:p w:rsidR="00AE48B8" w:rsidRPr="00413904" w:rsidRDefault="00AE48B8" w:rsidP="00AE48B8">
      <w:pPr>
        <w:pStyle w:val="21"/>
        <w:spacing w:line="240" w:lineRule="auto"/>
        <w:ind w:left="-851"/>
        <w:rPr>
          <w:i/>
        </w:rPr>
      </w:pPr>
      <w:r w:rsidRPr="00413904">
        <w:rPr>
          <w:i/>
        </w:rPr>
        <w:t xml:space="preserve">осмысливать эстетические и нравственные ценности </w:t>
      </w:r>
      <w:r w:rsidRPr="00413904">
        <w:rPr>
          <w:i/>
          <w:spacing w:val="-2"/>
        </w:rPr>
        <w:t>художественного текста и высказывать собственное суж</w:t>
      </w:r>
      <w:r w:rsidRPr="00413904">
        <w:rPr>
          <w:i/>
        </w:rPr>
        <w:t>дение;</w:t>
      </w:r>
    </w:p>
    <w:p w:rsidR="00AE48B8" w:rsidRPr="00413904" w:rsidRDefault="00AE48B8" w:rsidP="00AE48B8">
      <w:pPr>
        <w:pStyle w:val="21"/>
        <w:spacing w:line="240" w:lineRule="auto"/>
        <w:ind w:left="-851"/>
        <w:rPr>
          <w:i/>
        </w:rPr>
      </w:pPr>
      <w:r w:rsidRPr="00413904">
        <w:rPr>
          <w:i/>
        </w:rPr>
        <w:t>высказывать собственное суждение о прочитанном (прослушанном) произведении, доказывать и подтверждать его фактами со ссылками на текст;</w:t>
      </w:r>
    </w:p>
    <w:p w:rsidR="00AE48B8" w:rsidRPr="00413904" w:rsidRDefault="00AE48B8" w:rsidP="00AE48B8">
      <w:pPr>
        <w:pStyle w:val="21"/>
        <w:spacing w:line="240" w:lineRule="auto"/>
        <w:ind w:left="-851"/>
        <w:rPr>
          <w:i/>
        </w:rPr>
      </w:pPr>
      <w:r w:rsidRPr="00413904">
        <w:rPr>
          <w:i/>
        </w:rPr>
        <w:t xml:space="preserve">устанавливать ассоциации с жизненным опытом, с впечатлениями от восприятия других видов искусства; </w:t>
      </w:r>
    </w:p>
    <w:p w:rsidR="00AE48B8" w:rsidRPr="00413904" w:rsidRDefault="00AE48B8" w:rsidP="00AE48B8">
      <w:pPr>
        <w:pStyle w:val="21"/>
        <w:spacing w:line="240" w:lineRule="auto"/>
        <w:ind w:left="-851"/>
        <w:rPr>
          <w:i/>
        </w:rPr>
      </w:pPr>
      <w:r w:rsidRPr="00413904">
        <w:rPr>
          <w:i/>
        </w:rPr>
        <w:t>составлять по аналогии устные рассказы (повествование, рассуждение, описание).</w:t>
      </w:r>
    </w:p>
    <w:p w:rsidR="00AE48B8" w:rsidRPr="00BD7394" w:rsidRDefault="00AE48B8" w:rsidP="00AE48B8">
      <w:pPr>
        <w:pStyle w:val="4"/>
        <w:spacing w:before="0" w:after="0" w:line="240" w:lineRule="auto"/>
        <w:ind w:left="-851"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Круг детского чтения (для всех видов текстов)</w:t>
      </w:r>
    </w:p>
    <w:p w:rsidR="00AE48B8" w:rsidRPr="00BD7394" w:rsidRDefault="00AE48B8" w:rsidP="00AE48B8">
      <w:pPr>
        <w:pStyle w:val="a6"/>
        <w:spacing w:line="240" w:lineRule="auto"/>
        <w:ind w:left="-851"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>осуществлять выбор книги в библиотеке (или в контролируемом Интернете) по заданной тематике или по собственному желанию;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 xml:space="preserve">вести список прочитанных книг с целью использования его в учебной и </w:t>
      </w:r>
      <w:proofErr w:type="spellStart"/>
      <w:r w:rsidRPr="007261C4">
        <w:t>внеучебной</w:t>
      </w:r>
      <w:proofErr w:type="spellEnd"/>
      <w:r w:rsidRPr="007261C4">
        <w:t xml:space="preserve"> деятельности, в том числе для планирования своего круга чтения;</w:t>
      </w:r>
    </w:p>
    <w:p w:rsidR="00AE48B8" w:rsidRPr="00797ECB" w:rsidRDefault="00AE48B8" w:rsidP="00AE48B8">
      <w:pPr>
        <w:pStyle w:val="21"/>
        <w:spacing w:line="240" w:lineRule="auto"/>
        <w:ind w:left="-851"/>
      </w:pPr>
      <w:r w:rsidRPr="007261C4">
        <w:t>составлять аннотацию и краткий отзыв на прочитанное произведение по заданному образцу</w:t>
      </w:r>
      <w:r w:rsidRPr="00797ECB">
        <w:t>.</w:t>
      </w:r>
    </w:p>
    <w:p w:rsidR="00AE48B8" w:rsidRPr="00BD7394" w:rsidRDefault="00AE48B8" w:rsidP="00AE48B8">
      <w:pPr>
        <w:pStyle w:val="a8"/>
        <w:spacing w:line="240" w:lineRule="auto"/>
        <w:ind w:left="-851" w:firstLine="454"/>
        <w:rPr>
          <w:rFonts w:ascii="Times New Roman" w:hAnsi="Times New Roman"/>
          <w:b/>
          <w:i w:val="0"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/>
          <w:i w:val="0"/>
          <w:color w:val="auto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b/>
          <w:i w:val="0"/>
          <w:color w:val="auto"/>
          <w:sz w:val="28"/>
          <w:szCs w:val="28"/>
        </w:rPr>
        <w:t xml:space="preserve"> </w:t>
      </w:r>
      <w:r w:rsidRPr="00BD7394">
        <w:rPr>
          <w:rFonts w:ascii="Times New Roman" w:hAnsi="Times New Roman"/>
          <w:b/>
          <w:i w:val="0"/>
          <w:color w:val="auto"/>
          <w:sz w:val="28"/>
          <w:szCs w:val="28"/>
        </w:rPr>
        <w:t>получит возможность научиться:</w:t>
      </w:r>
    </w:p>
    <w:p w:rsidR="00AE48B8" w:rsidRPr="00BD7394" w:rsidRDefault="00AE48B8" w:rsidP="00AE48B8">
      <w:pPr>
        <w:pStyle w:val="21"/>
        <w:spacing w:line="240" w:lineRule="auto"/>
        <w:ind w:left="-851"/>
        <w:rPr>
          <w:i/>
        </w:rPr>
      </w:pPr>
      <w:r w:rsidRPr="00BD7394">
        <w:rPr>
          <w:i/>
        </w:rPr>
        <w:t>работать с тематическим каталогом;</w:t>
      </w:r>
    </w:p>
    <w:p w:rsidR="00AE48B8" w:rsidRPr="00BD7394" w:rsidRDefault="00AE48B8" w:rsidP="00AE48B8">
      <w:pPr>
        <w:pStyle w:val="21"/>
        <w:spacing w:line="240" w:lineRule="auto"/>
        <w:ind w:left="-851"/>
        <w:rPr>
          <w:i/>
        </w:rPr>
      </w:pPr>
      <w:r w:rsidRPr="00BD7394">
        <w:rPr>
          <w:i/>
        </w:rPr>
        <w:t>работать с детской периодикой;</w:t>
      </w:r>
    </w:p>
    <w:p w:rsidR="00AE48B8" w:rsidRPr="00BD7394" w:rsidRDefault="00AE48B8" w:rsidP="00AE48B8">
      <w:pPr>
        <w:pStyle w:val="21"/>
        <w:spacing w:line="240" w:lineRule="auto"/>
        <w:ind w:left="-851"/>
        <w:rPr>
          <w:i/>
        </w:rPr>
      </w:pPr>
      <w:r w:rsidRPr="00BD7394">
        <w:rPr>
          <w:i/>
        </w:rPr>
        <w:t>самостоятельно писать отзыв о прочитанной книге (в свободной форме).</w:t>
      </w:r>
    </w:p>
    <w:p w:rsidR="00AE48B8" w:rsidRPr="00BD7394" w:rsidRDefault="00AE48B8" w:rsidP="00AE48B8">
      <w:pPr>
        <w:pStyle w:val="4"/>
        <w:spacing w:before="0" w:after="0" w:line="240" w:lineRule="auto"/>
        <w:ind w:left="-851" w:firstLine="454"/>
        <w:jc w:val="both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Литературоведческая пропедевтика (только для художественных текстов)</w:t>
      </w:r>
    </w:p>
    <w:p w:rsidR="00AE48B8" w:rsidRPr="00BD7394" w:rsidRDefault="00AE48B8" w:rsidP="00AE48B8">
      <w:pPr>
        <w:pStyle w:val="a6"/>
        <w:spacing w:line="240" w:lineRule="auto"/>
        <w:ind w:left="-851" w:firstLine="454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Обучающийся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научится: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>распознавать некоторые отличительные особенности ху</w:t>
      </w:r>
      <w:r w:rsidRPr="007261C4">
        <w:rPr>
          <w:spacing w:val="2"/>
        </w:rPr>
        <w:t xml:space="preserve">дожественных произведений (на примерах художественных </w:t>
      </w:r>
      <w:r w:rsidRPr="007261C4">
        <w:t>образов и средств художественной выразительности);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rPr>
          <w:spacing w:val="2"/>
        </w:rPr>
        <w:t>отличать на практическом уровне прозаический текст</w:t>
      </w:r>
      <w:r w:rsidRPr="007261C4">
        <w:rPr>
          <w:spacing w:val="2"/>
        </w:rPr>
        <w:br/>
      </w:r>
      <w:r w:rsidRPr="007261C4">
        <w:t xml:space="preserve">от </w:t>
      </w:r>
      <w:proofErr w:type="gramStart"/>
      <w:r w:rsidRPr="007261C4">
        <w:t>стихотворного</w:t>
      </w:r>
      <w:proofErr w:type="gramEnd"/>
      <w:r w:rsidRPr="007261C4">
        <w:t>, приводить примеры прозаических и стихотворных текстов;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>различать художественные произведения разных жанров (рассказ, басня, сказка, загадка, пословица), приводить примеры этих произведений;</w:t>
      </w:r>
    </w:p>
    <w:p w:rsidR="00AE48B8" w:rsidRPr="00413904" w:rsidRDefault="00AE48B8" w:rsidP="00AE48B8">
      <w:pPr>
        <w:pStyle w:val="21"/>
        <w:spacing w:line="240" w:lineRule="auto"/>
        <w:ind w:left="-851"/>
        <w:rPr>
          <w:i/>
          <w:iCs/>
          <w:szCs w:val="28"/>
        </w:rPr>
      </w:pPr>
      <w:r w:rsidRPr="007261C4">
        <w:t>находить средства художественной выразительности (метафора, олицетворение, эпитет)</w:t>
      </w:r>
      <w:r w:rsidRPr="004902B1">
        <w:t>.</w:t>
      </w:r>
    </w:p>
    <w:p w:rsidR="00AE48B8" w:rsidRPr="00BD7394" w:rsidRDefault="00AE48B8" w:rsidP="00AE48B8">
      <w:pPr>
        <w:pStyle w:val="a6"/>
        <w:spacing w:line="240" w:lineRule="auto"/>
        <w:ind w:left="-851" w:firstLine="454"/>
        <w:rPr>
          <w:rFonts w:ascii="Times New Roman" w:hAnsi="Times New Roman"/>
          <w:b/>
          <w:color w:val="auto"/>
          <w:sz w:val="28"/>
          <w:szCs w:val="28"/>
        </w:rPr>
      </w:pPr>
      <w:proofErr w:type="gramStart"/>
      <w:r>
        <w:rPr>
          <w:rFonts w:ascii="Times New Roman" w:hAnsi="Times New Roman"/>
          <w:b/>
          <w:color w:val="auto"/>
          <w:sz w:val="28"/>
          <w:szCs w:val="28"/>
        </w:rPr>
        <w:t>Обучающийся</w:t>
      </w:r>
      <w:proofErr w:type="gramEnd"/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BD7394">
        <w:rPr>
          <w:rFonts w:ascii="Times New Roman" w:hAnsi="Times New Roman"/>
          <w:b/>
          <w:color w:val="auto"/>
          <w:sz w:val="28"/>
          <w:szCs w:val="28"/>
        </w:rPr>
        <w:t>получит возможность научиться: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rPr>
          <w:spacing w:val="2"/>
        </w:rPr>
        <w:t xml:space="preserve">воспринимать художественную литературу как вид </w:t>
      </w:r>
      <w:r w:rsidRPr="007261C4">
        <w:t>искусства, приводить примеры проявления художественного вымысла в произведениях;</w:t>
      </w:r>
    </w:p>
    <w:p w:rsidR="00AE48B8" w:rsidRPr="007261C4" w:rsidRDefault="00AE48B8" w:rsidP="00AE48B8">
      <w:pPr>
        <w:pStyle w:val="21"/>
        <w:spacing w:line="240" w:lineRule="auto"/>
        <w:ind w:left="-851"/>
      </w:pPr>
      <w:proofErr w:type="gramStart"/>
      <w:r w:rsidRPr="007261C4">
        <w:lastRenderedPageBreak/>
        <w:t>сравнивать, сопоставлять, делать элементарный анализ различных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(иносказание, метафора, олицетворение, сравнение, эпитет);</w:t>
      </w:r>
      <w:proofErr w:type="gramEnd"/>
    </w:p>
    <w:p w:rsidR="00AE48B8" w:rsidRPr="00413904" w:rsidRDefault="00AE48B8" w:rsidP="00AE48B8">
      <w:pPr>
        <w:pStyle w:val="21"/>
        <w:spacing w:line="240" w:lineRule="auto"/>
        <w:ind w:left="-851"/>
      </w:pPr>
      <w:r w:rsidRPr="007261C4">
        <w:t>определять позиции героев художественного текста, позицию автора художественного текста</w:t>
      </w:r>
      <w:r w:rsidRPr="006D7B6B">
        <w:rPr>
          <w:i/>
        </w:rPr>
        <w:t>.</w:t>
      </w:r>
    </w:p>
    <w:p w:rsidR="00AE48B8" w:rsidRPr="00BD7394" w:rsidRDefault="00AE48B8" w:rsidP="00AE48B8">
      <w:pPr>
        <w:pStyle w:val="4"/>
        <w:spacing w:before="0" w:after="0" w:line="240" w:lineRule="auto"/>
        <w:ind w:left="-851" w:firstLine="454"/>
        <w:jc w:val="both"/>
        <w:rPr>
          <w:rFonts w:ascii="Times New Roman" w:hAnsi="Times New Roman" w:cs="Times New Roman"/>
          <w:b/>
          <w:bCs/>
          <w:i w:val="0"/>
          <w:iCs w:val="0"/>
          <w:smallCaps/>
          <w:color w:val="auto"/>
          <w:sz w:val="28"/>
          <w:szCs w:val="28"/>
        </w:rPr>
      </w:pPr>
      <w:r w:rsidRPr="00BD7394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Творческая деятельность (только для художественных текстов)</w:t>
      </w:r>
    </w:p>
    <w:p w:rsidR="00AE48B8" w:rsidRPr="00413904" w:rsidRDefault="00AE48B8" w:rsidP="00AE48B8">
      <w:pPr>
        <w:pStyle w:val="21"/>
        <w:numPr>
          <w:ilvl w:val="0"/>
          <w:numId w:val="0"/>
        </w:numPr>
        <w:spacing w:line="240" w:lineRule="auto"/>
        <w:ind w:left="-851"/>
        <w:rPr>
          <w:rStyle w:val="Zag11"/>
          <w:rFonts w:eastAsia="@Arial Unicode MS"/>
          <w:b/>
          <w:szCs w:val="28"/>
        </w:rPr>
      </w:pPr>
      <w:r>
        <w:rPr>
          <w:rStyle w:val="Zag11"/>
          <w:rFonts w:eastAsia="@Arial Unicode MS"/>
          <w:b/>
          <w:szCs w:val="28"/>
        </w:rPr>
        <w:t xml:space="preserve">Обучающийся </w:t>
      </w:r>
      <w:r w:rsidRPr="00413904">
        <w:rPr>
          <w:rStyle w:val="Zag11"/>
          <w:rFonts w:eastAsia="@Arial Unicode MS"/>
          <w:b/>
          <w:szCs w:val="28"/>
        </w:rPr>
        <w:t>научится: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>создавать по аналогии собственный текст в жанре сказки и загадки;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>восстанавливать текст, дополняя его начало или окончание</w:t>
      </w:r>
      <w:r>
        <w:t>,</w:t>
      </w:r>
      <w:r w:rsidRPr="007261C4">
        <w:t xml:space="preserve"> или пополняя его событиями;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>составлять устный рассказ по репродукциям картин художников и/или на основе личного опыта;</w:t>
      </w:r>
    </w:p>
    <w:p w:rsidR="00AE48B8" w:rsidRPr="006D7B6B" w:rsidRDefault="00AE48B8" w:rsidP="00AE48B8">
      <w:pPr>
        <w:pStyle w:val="21"/>
        <w:spacing w:line="240" w:lineRule="auto"/>
        <w:ind w:left="-851"/>
        <w:rPr>
          <w:rStyle w:val="Zag11"/>
          <w:szCs w:val="28"/>
        </w:rPr>
      </w:pPr>
      <w:r w:rsidRPr="007261C4">
        <w:t>составлять устный рассказ на основе прочитанных про</w:t>
      </w:r>
      <w:r w:rsidRPr="007261C4">
        <w:rPr>
          <w:spacing w:val="2"/>
        </w:rPr>
        <w:t xml:space="preserve">изведений с учетом коммуникативной задачи (для разных </w:t>
      </w:r>
      <w:r w:rsidRPr="007261C4">
        <w:t>адресатов).</w:t>
      </w:r>
    </w:p>
    <w:p w:rsidR="00AE48B8" w:rsidRPr="00413904" w:rsidRDefault="00AE48B8" w:rsidP="00AE48B8">
      <w:pPr>
        <w:pStyle w:val="21"/>
        <w:numPr>
          <w:ilvl w:val="0"/>
          <w:numId w:val="0"/>
        </w:numPr>
        <w:spacing w:line="240" w:lineRule="auto"/>
        <w:ind w:left="-851"/>
        <w:rPr>
          <w:rStyle w:val="Zag11"/>
          <w:rFonts w:eastAsia="@Arial Unicode MS"/>
          <w:b/>
          <w:iCs/>
          <w:szCs w:val="28"/>
        </w:rPr>
      </w:pPr>
      <w:proofErr w:type="gramStart"/>
      <w:r>
        <w:rPr>
          <w:rStyle w:val="Zag11"/>
          <w:rFonts w:eastAsia="@Arial Unicode MS"/>
          <w:b/>
          <w:szCs w:val="28"/>
        </w:rPr>
        <w:t>Обучающийся</w:t>
      </w:r>
      <w:proofErr w:type="gramEnd"/>
      <w:r>
        <w:rPr>
          <w:rStyle w:val="Zag11"/>
          <w:rFonts w:eastAsia="@Arial Unicode MS"/>
          <w:b/>
          <w:szCs w:val="28"/>
        </w:rPr>
        <w:t xml:space="preserve"> </w:t>
      </w:r>
      <w:r w:rsidRPr="00413904">
        <w:rPr>
          <w:rStyle w:val="Zag11"/>
          <w:rFonts w:eastAsia="@Arial Unicode MS"/>
          <w:b/>
          <w:szCs w:val="28"/>
        </w:rPr>
        <w:t>получит возможность научиться: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 xml:space="preserve">вести рассказ (или повествование) на основе сюжета </w:t>
      </w:r>
      <w:r w:rsidRPr="007261C4">
        <w:rPr>
          <w:spacing w:val="2"/>
        </w:rPr>
        <w:t xml:space="preserve">известного литературного произведения, дополняя и/или </w:t>
      </w:r>
      <w:r w:rsidRPr="007261C4">
        <w:t>изменяя его содержание, например, рассказывать известное литературное произведение от имени одного из действующих лиц или неодушевленного предмета;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 xml:space="preserve">писать сочинения по поводу прочитанного в виде </w:t>
      </w:r>
      <w:proofErr w:type="gramStart"/>
      <w:r w:rsidRPr="007261C4">
        <w:t>читательских</w:t>
      </w:r>
      <w:proofErr w:type="gramEnd"/>
      <w:r w:rsidRPr="007261C4">
        <w:t xml:space="preserve"> аннотации или отзыва;</w:t>
      </w:r>
    </w:p>
    <w:p w:rsidR="00AE48B8" w:rsidRPr="007261C4" w:rsidRDefault="00AE48B8" w:rsidP="00AE48B8">
      <w:pPr>
        <w:pStyle w:val="21"/>
        <w:spacing w:line="240" w:lineRule="auto"/>
        <w:ind w:left="-851"/>
      </w:pPr>
      <w:r w:rsidRPr="007261C4">
        <w:t>создавать серии иллюстраций с короткими текстами по содержанию прочитанного (прослушанного) произведения;</w:t>
      </w:r>
    </w:p>
    <w:p w:rsidR="00AE48B8" w:rsidRPr="007261C4" w:rsidRDefault="00AE48B8" w:rsidP="00AE48B8">
      <w:pPr>
        <w:pStyle w:val="21"/>
        <w:spacing w:line="240" w:lineRule="auto"/>
        <w:ind w:left="-851"/>
        <w:rPr>
          <w:bCs/>
        </w:rPr>
      </w:pPr>
      <w:r w:rsidRPr="007261C4">
        <w:t xml:space="preserve">создавать проекты в виде книжек-самоделок, презентаций с </w:t>
      </w:r>
      <w:r w:rsidRPr="007261C4">
        <w:rPr>
          <w:bCs/>
        </w:rPr>
        <w:t>аудиовизуальной поддержкой и пояснениями;</w:t>
      </w:r>
    </w:p>
    <w:p w:rsidR="00AE48B8" w:rsidRDefault="00AE48B8" w:rsidP="00AE48B8">
      <w:pPr>
        <w:pStyle w:val="21"/>
        <w:spacing w:line="240" w:lineRule="auto"/>
        <w:ind w:left="-851"/>
      </w:pPr>
      <w:r w:rsidRPr="007261C4">
        <w:t xml:space="preserve">работать в группе, создавая сценарии и инсценируя прочитанное (прослушанное, созданное самостоятельно) художественное произведение, в том числе и в виде </w:t>
      </w:r>
      <w:proofErr w:type="spellStart"/>
      <w:r w:rsidRPr="007261C4">
        <w:t>мультимедийного</w:t>
      </w:r>
      <w:proofErr w:type="spellEnd"/>
      <w:r w:rsidRPr="007261C4">
        <w:t xml:space="preserve"> продукта (мультфильма).</w:t>
      </w:r>
    </w:p>
    <w:p w:rsidR="00AE48B8" w:rsidRDefault="00AE48B8" w:rsidP="00AE48B8">
      <w:pPr>
        <w:pStyle w:val="a4"/>
        <w:ind w:left="-851"/>
        <w:jc w:val="both"/>
        <w:rPr>
          <w:rFonts w:ascii="Times New Roman" w:hAnsi="Times New Roman"/>
          <w:b/>
          <w:sz w:val="28"/>
          <w:szCs w:val="28"/>
        </w:rPr>
      </w:pPr>
    </w:p>
    <w:p w:rsidR="00AE48B8" w:rsidRDefault="00AE48B8" w:rsidP="00AE48B8">
      <w:pPr>
        <w:pStyle w:val="ParagraphStyle"/>
        <w:spacing w:after="60" w:line="252" w:lineRule="auto"/>
        <w:ind w:left="-851"/>
        <w:rPr>
          <w:rFonts w:ascii="Times New Roman" w:hAnsi="Times New Roman" w:cs="Times New Roman"/>
          <w:b/>
          <w:bCs/>
          <w:sz w:val="28"/>
          <w:szCs w:val="28"/>
        </w:rPr>
      </w:pPr>
    </w:p>
    <w:p w:rsidR="00AE48B8" w:rsidRDefault="00AE48B8" w:rsidP="00AE48B8">
      <w:pPr>
        <w:pStyle w:val="ParagraphStyle"/>
        <w:spacing w:after="60" w:line="252" w:lineRule="auto"/>
        <w:ind w:left="-851"/>
        <w:rPr>
          <w:rFonts w:ascii="Times New Roman" w:hAnsi="Times New Roman" w:cs="Times New Roman"/>
          <w:i/>
          <w:iCs/>
          <w:sz w:val="28"/>
          <w:szCs w:val="28"/>
        </w:rPr>
      </w:pPr>
    </w:p>
    <w:p w:rsidR="00AE48B8" w:rsidRDefault="00AE48B8" w:rsidP="00AE48B8">
      <w:pPr>
        <w:pStyle w:val="ParagraphStyle"/>
        <w:spacing w:before="60" w:line="252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AE48B8" w:rsidRDefault="00AE48B8" w:rsidP="00AE48B8">
      <w:pPr>
        <w:pStyle w:val="ParagraphStyle"/>
        <w:tabs>
          <w:tab w:val="left" w:pos="990"/>
        </w:tabs>
        <w:spacing w:before="45" w:after="45" w:line="252" w:lineRule="auto"/>
        <w:ind w:left="-85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Регулятивные универсальные учебные действия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pacing w:val="-15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Формулировать учебную задачу урока в мини-группе или в паре, принимать ее, сохранять на протяжении всего урока, периодически сверяя свои учебные действия с заданной задачей. Читать в соответствии с целью чтения (бегло, выразительно, по ролям, выразительно </w:t>
      </w:r>
      <w:proofErr w:type="spellStart"/>
      <w:r>
        <w:rPr>
          <w:rFonts w:ascii="Times New Roman" w:hAnsi="Times New Roman" w:cs="Times New Roman"/>
          <w:spacing w:val="-15"/>
          <w:sz w:val="28"/>
          <w:szCs w:val="28"/>
        </w:rPr>
        <w:t>наизустьи</w:t>
      </w:r>
      <w:proofErr w:type="spellEnd"/>
      <w:r>
        <w:rPr>
          <w:rFonts w:ascii="Times New Roman" w:hAnsi="Times New Roman" w:cs="Times New Roman"/>
          <w:spacing w:val="-15"/>
          <w:sz w:val="28"/>
          <w:szCs w:val="28"/>
        </w:rPr>
        <w:t xml:space="preserve"> пр.).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Составлять план работы по решению учебной задачи урока в мини-группе или паре, предлагать совместно с группой (парой) план изучения темы урока. Выбирать вместе с группой (в паре) форму оценивания результатов, вырабатывать совместно с группой (в паре) критерии оценивания результатов. Оценивать свои достижения и результаты сверстников в группе (паре) по выработанным критериям и выбранным формам оценивания (шкалы, лесенки, баллы и пр.).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Определять границы коллективного знания и незнания по теме самостоятельно </w:t>
      </w:r>
      <w:r>
        <w:rPr>
          <w:rFonts w:ascii="Times New Roman" w:hAnsi="Times New Roman" w:cs="Times New Roman"/>
          <w:i/>
          <w:iCs/>
          <w:sz w:val="28"/>
          <w:szCs w:val="28"/>
        </w:rPr>
        <w:t>(Что мы уже знаем по данной теме? Что мы уже умеем?)</w:t>
      </w:r>
      <w:r>
        <w:rPr>
          <w:rFonts w:ascii="Times New Roman" w:hAnsi="Times New Roman" w:cs="Times New Roman"/>
          <w:sz w:val="28"/>
          <w:szCs w:val="28"/>
        </w:rPr>
        <w:t>, связывать с целевой установкой урока. Фиксировать по ходу урока и в конце урока удовлетворенность/неудовлетворенность своей работой на уроке (с помощью шкал, значков «+», «–», «?»).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Анализировать причины успеха/неуспеха с помощью оценочных шкал и знаковой системы («+», «–», «?»). Фиксировать причины неудач в устной форме в группе или паре. Предлагать варианты устранения причин неудач на уроке. Осознавать смысл и назначение позитивных установок на успешную работу, пользоваться ими в случае неудачи на уроке, проговаривая во внешней речи.</w:t>
      </w:r>
    </w:p>
    <w:p w:rsidR="00AE48B8" w:rsidRDefault="00AE48B8" w:rsidP="00AE48B8">
      <w:pPr>
        <w:pStyle w:val="ParagraphStyle"/>
        <w:tabs>
          <w:tab w:val="left" w:pos="990"/>
        </w:tabs>
        <w:spacing w:before="60" w:after="45" w:line="259" w:lineRule="auto"/>
        <w:ind w:left="-85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E48B8" w:rsidRDefault="00AE48B8" w:rsidP="00AE48B8">
      <w:pPr>
        <w:pStyle w:val="ParagraphStyle"/>
        <w:tabs>
          <w:tab w:val="left" w:pos="990"/>
        </w:tabs>
        <w:spacing w:before="60" w:after="45" w:line="259" w:lineRule="auto"/>
        <w:ind w:left="-85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 универсальные учебные действия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59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Считывать информацию с новых, еще неизвестных схем и моделей, толковать их, осознавать их необходимость для фиксации собственных знаний и умений.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59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Анализировать литературный текст с опорой на систему вопросов учителя (учебника), выявлять основную мысль произведения, формулировать ее на уровне обобщения в совместной коллективной деятельности. Замечать в литературных текстах сравнения и эпитеты, анализировать их назначение в тексте, использовать авторские сравнения и эпитеты в своих творческих работах. Сравнивать и сопоставлять произведения между собой, называя общее и различное в них (сказку бытовую и волшебную, сказку бытовую и басню, басню и рассказ). Сравнивать литературное произведение или эпизод из него с фрагментом музыкального произведения, репродукцией картины художника. Подбирать к тексту репродукции картин художников и фрагменты музыкальных произведений из дополнительных источников. Отбирать из ряда пословиц (поговорок) нужные для фиксации смысла произведения. Сравнивать мотивы поступков героев из одного литературного произведения, выявлять особенности их поведения в зависимости от мотива. Строить рассуждение (или доказательство своей точки зрения) по теме урока не менее чем из 7–8 предложений.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 сущность и значение русских народных и литературных сказок, рассказов и стихов великих классиков литературы (А. Пушкина, М. Лермонтова, А. Чехова, Л. Толстого, А. Крылова и др.) как часть русской национальной культуры.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Осознавать смысл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понятий: типы текстов (повествование, описание), авторский замысел, авторское отношение, автор-рассказчик, лирический герой,  изобразительно-выразительные  средства языка (сравнение и эпитет), художник-живописец, репродукция картины художника, композитор, музыкальное произведение, первые печатные книги на Руси, сказки народные и литературные.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Проявлять индивидуальные творческие способности при составлении рассказов, небольших стихотворений, басен, в процессе чтения по ролям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инсценировании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при выполнении проектных заданий. Предлагать вариант решения нравственной проблемы, исходя из своих нравственных установок и ценностей.</w:t>
      </w:r>
    </w:p>
    <w:p w:rsidR="00AE48B8" w:rsidRDefault="00AE48B8" w:rsidP="00AE48B8">
      <w:pPr>
        <w:pStyle w:val="ParagraphStyle"/>
        <w:tabs>
          <w:tab w:val="left" w:pos="540"/>
          <w:tab w:val="left" w:pos="85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Определять основную идею произведения (эпического и лирического), осознавать смысл образных слов и выражений, понимать, какую информацию о чувствах и настроении автора они несут, выявлять отношение автора к описываемым событиям и героям произведения.</w:t>
      </w:r>
    </w:p>
    <w:p w:rsidR="00AE48B8" w:rsidRDefault="00AE48B8" w:rsidP="00AE48B8">
      <w:pPr>
        <w:pStyle w:val="ParagraphStyle"/>
        <w:tabs>
          <w:tab w:val="left" w:pos="990"/>
        </w:tabs>
        <w:spacing w:before="60" w:after="45" w:line="264" w:lineRule="auto"/>
        <w:ind w:left="-851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Коммуникативные универсальные учебные действия</w:t>
      </w:r>
    </w:p>
    <w:p w:rsidR="00AE48B8" w:rsidRDefault="00AE48B8" w:rsidP="00AE48B8">
      <w:pPr>
        <w:pStyle w:val="ParagraphStyle"/>
        <w:tabs>
          <w:tab w:val="left" w:pos="540"/>
          <w:tab w:val="left" w:pos="70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Строить рассуждение и доказательство своей точки зрения не менее чем из 7–8 предложений, проявлять активность и стремление высказываться, задавать вопросы. Осознавать цель своего высказывания. Пользоваться элементарными приемами убеждения, мимикой и жестикуляцией. Строить диалог в паре или группе, задавать вопросы на осмысление нравственной проблемы.</w:t>
      </w:r>
    </w:p>
    <w:p w:rsidR="00AE48B8" w:rsidRDefault="00AE48B8" w:rsidP="00AE48B8">
      <w:pPr>
        <w:pStyle w:val="ParagraphStyle"/>
        <w:tabs>
          <w:tab w:val="left" w:pos="540"/>
          <w:tab w:val="left" w:pos="70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Строить связное высказывание не менее чем из 7–8 предложений по выбранной теме. Оформлять 3–4 слайда к проекту, письменно фиксируя основные положения устного высказывания.</w:t>
      </w:r>
    </w:p>
    <w:p w:rsidR="00AE48B8" w:rsidRDefault="00AE48B8" w:rsidP="00AE48B8">
      <w:pPr>
        <w:pStyle w:val="ParagraphStyle"/>
        <w:tabs>
          <w:tab w:val="left" w:pos="540"/>
          <w:tab w:val="left" w:pos="70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Проявлять терпимость к альтернативному мнению, не допускать агрессивного поведения, предлагать компромиссы, способы примирения в случае несогласия с точкой зрения оппонента. Объяснять сверстникам способы конструктивности и продуктивности бесконфликтной деятельности.</w:t>
      </w:r>
    </w:p>
    <w:p w:rsidR="00AE48B8" w:rsidRDefault="00AE48B8" w:rsidP="00AE48B8">
      <w:pPr>
        <w:pStyle w:val="ParagraphStyle"/>
        <w:tabs>
          <w:tab w:val="left" w:pos="540"/>
          <w:tab w:val="left" w:pos="70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Отбирать аргументы и факты для доказательства своей точки зрения. Выстраивать иерархию нравственных категорий, приемлемых или неприемлемых для оценивания событий, описываемых в произведении. Опираться на собственный нравственный опыт в ходе доказательства и оценивания событий.</w:t>
      </w:r>
    </w:p>
    <w:p w:rsidR="00AE48B8" w:rsidRDefault="00AE48B8" w:rsidP="00AE48B8">
      <w:pPr>
        <w:pStyle w:val="ParagraphStyle"/>
        <w:tabs>
          <w:tab w:val="left" w:pos="540"/>
          <w:tab w:val="left" w:pos="705"/>
        </w:tabs>
        <w:spacing w:line="264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Формулировать цель работы группы, принимать и сохранять ее на протяжении всей работы в группе, соотносить с планом работы, выбирать для себя подходящие роли и функции. Вырабатывать в группе или паре критерии оценивания выполнения того или иного задания (упражнения). Оценивать достижения участников групповой или парной работы по выработанным критериям. Вырабатывать критерии оценивания поведения людей в различных жизненных ситуациях на основе нравственных норм. Руководствоваться выработанными критериями при оценке поступков литературных героев и своего собственного поведения.</w:t>
      </w:r>
    </w:p>
    <w:p w:rsidR="00AE48B8" w:rsidRDefault="00AE48B8" w:rsidP="00AE48B8">
      <w:pPr>
        <w:pStyle w:val="ParagraphStyle"/>
        <w:tabs>
          <w:tab w:val="left" w:pos="540"/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Объяснять причины конфликта, возникшего в группе, находить пути выхода из создавшейся ситуации. Приводить примеры похожих ситуаций из литературных произведений.</w:t>
      </w:r>
    </w:p>
    <w:p w:rsidR="00AE48B8" w:rsidRDefault="00AE48B8" w:rsidP="00AE48B8">
      <w:pPr>
        <w:pStyle w:val="ParagraphStyle"/>
        <w:tabs>
          <w:tab w:val="left" w:pos="540"/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нужную информацию в беседах со взрослыми, в учебных книгах, словарях, справочниках, энциклопедиях для детей, через сеть Интернет, периодику и СМИ.</w:t>
      </w:r>
    </w:p>
    <w:p w:rsidR="00AE48B8" w:rsidRDefault="00AE48B8" w:rsidP="00AE48B8">
      <w:pPr>
        <w:pStyle w:val="ParagraphStyle"/>
        <w:tabs>
          <w:tab w:val="left" w:pos="540"/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Готовить небольшую презентацию (6–7 слайдов), обращаясь за помощью к взрослым только в случае затруднений. Использовать в презентации не только текст, но и изображения (картины художников, рисунки, графические схемы, модели и пр.). Озвучивать презентацию с опорой </w:t>
      </w:r>
      <w:r>
        <w:rPr>
          <w:rFonts w:ascii="Times New Roman" w:hAnsi="Times New Roman" w:cs="Times New Roman"/>
          <w:sz w:val="28"/>
          <w:szCs w:val="28"/>
        </w:rPr>
        <w:br/>
        <w:t>на слайды, выстраивать монолог по продуманному плану.</w:t>
      </w:r>
    </w:p>
    <w:p w:rsidR="00AE48B8" w:rsidRDefault="00AE48B8" w:rsidP="00AE48B8">
      <w:pPr>
        <w:pStyle w:val="ParagraphStyle"/>
        <w:spacing w:before="45" w:after="45" w:line="252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Понимать, что отношение к Родине начинается с отношений в семье, находить подтверждение этому в читаемых текстах, пословицах и поговорках.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Ценить и уважать писателей и поэтов, выражающих свои чувства к Родине через художественное слово, составлять рассказы о них, передавать в этих рассказах восхищение и уважение к ним. Собирать о таких поэтах и писателях информацию, создавать свои альбомы (проекты), посвященные художникам слова, с гордостью пишущих о своей Родине.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Называть произведения, фамилии и имена писателей/поэтов (не менее 5–6), пишущих о своей Родине, в том числе и зарубежных.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наизусть не менее 2–3 стихотворений о Родине, красоте ее природы, читать их выразительно, передавая самые позитивные чувства к своей Родине.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Предлагать формы и варианты проявления своих чувств по отношению к Родине (например, в стихах, рассказах, песнях, в подборе к ним иллюстраций и т. д.).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произведения писателей и поэтов других народов, читать их, знакомить с ними слушателей (класс), находить общее с русской культурой, осознавать общность нравственных ценностей.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Делиться чувствами, в том числе и негативными, в корректной форме, искать причины своих негативных чувств, объяснять, почему то или иное высказывание собеседника вызывает раздражение или агрессию. Предлагать способы выхода из конфликтных ситуаций.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Осознанно готовиться к урокам литературного чтения, выполнять задания, формулировать свои вопросы и задания для одноклассников.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Посещать по своему желанию библиотеку (реальную или виртуальную) для подготовки к урокам литературного чтения.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Предлагать варианты литературно-творческих работ (литературных проектов, тем для сочинений и др.).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Предлагать собственные правила работы в группе и на уроке в зависимости от формы урока, предлагать варианты санкций за нарушение правил работы в группе или коллективной работы на уроке.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Фиксировать собственные неудачи по выполнению правил, задумываться над их причинами.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Пользоваться разнообразными формами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самооценивания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взаимооценивания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уроке, понимать, что входит в критерии оценивания той или иной деятельности на уроке.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Осознавать, что свобода всегда связана с ответственностью за свои поступки, что быть свободным – значит выбирать из многих альтернатив одну на основе морали и нравственных принципов.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Анализировать причины безответственного и несамостоятельного поведения литературных героев, делать на основе этого выводы, соотносить их с нормами морали и нравственности.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Переносить примеры ответственного и самостоятельного поведения в свой личный жизненный опыт, объяснять необходимость использования готовой модели поведения для своего самосовершенствования.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Самостоятельно выполнять домашнее задание по литературному чтению.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Сознательно расширять свой личный читательский опыт в области поэзии, осознавая, что поэзия открывается лишь тому, кто ее чувствует и понимает, часто к ней обращается.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назначение изобразительно-выразительных средств в литературных произведениях, в частности сравнений и эпитетов.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Осознавать, что благодаря использованию изобразительно-выразительных средств автор проявляет собственные чувства и отношение к героям своих произведений.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необычные сравнительные обороты, эпитеты, испытывать при этом чувства радости и удовольствия от того, что заметил, отличил, зафиксировал оригинальность автора (по сути, сделал открытие в литературном произведении).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 эстетическую ценность каждого изучаемого произведения, проявляющуюся в оригинальности и индивидуальности авторского мировоззрения (взгляда на жизнь, на ее проявления, события и пр.).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 морально-нравственные понятия к реальным жизненным ситуациям, соотносить с вариантом нравственного выбора, который делает литературный герой какого-либо произведения.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Строить морально-этическое суждение не менее чем из 7–8 предложений на основе моральных понятий и норм о поступке того или иного персонажа произведения.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Предлагать свой альтернативный вариант решения морально-нравственной дилеммы.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Приводить примеры пословиц и поговорок, отражающих нравственные ценности своего народа.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Проявлять доброжелательность по отношению к одноклассникам в спорах и дискуссиях. Знать правила ведения дискуссии, подбирать примеры из литературных произведений для доказательства продуктивности бесконфликтного поведения при решении общих задач.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Применять в своих высказываниях пословицы и поговорки, отражающие суть бесконфликтного поведения, показывать на их примере эффективность такой модели поведения.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Знать комплекс упражнений, снимающих напряжение с глаз и мышц туловища, проводить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ихв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классе по просьбе учителя.</w:t>
      </w:r>
    </w:p>
    <w:p w:rsidR="00AE48B8" w:rsidRDefault="00AE48B8" w:rsidP="00AE48B8">
      <w:pPr>
        <w:pStyle w:val="ParagraphStyle"/>
        <w:tabs>
          <w:tab w:val="left" w:pos="705"/>
        </w:tabs>
        <w:spacing w:line="252" w:lineRule="auto"/>
        <w:ind w:left="-85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 ценность здоровья для своего будущего, для успешного достижения учебных целей.</w:t>
      </w:r>
    </w:p>
    <w:p w:rsidR="00AE48B8" w:rsidRDefault="00AE48B8" w:rsidP="00AE48B8">
      <w:pPr>
        <w:pStyle w:val="ParagraphStyle"/>
        <w:shd w:val="clear" w:color="auto" w:fill="FFFFFF"/>
        <w:tabs>
          <w:tab w:val="left" w:leader="underscore" w:pos="10290"/>
        </w:tabs>
        <w:spacing w:before="120" w:after="60" w:line="252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Находить в литературных произведениях примеры, в которых автор рассказывает о шутках, детских забавах и отдыхе ребят. Осознавать значение юмора для отдыха, находить подтверждение этому в литературных текстах. Проявлять стремление осуществлять активный отдых, чередовать виды  деятельности.</w:t>
      </w:r>
    </w:p>
    <w:p w:rsidR="00AE48B8" w:rsidRPr="004F5836" w:rsidRDefault="00AE48B8" w:rsidP="00AE48B8">
      <w:pPr>
        <w:pStyle w:val="ParagraphStyle"/>
        <w:shd w:val="clear" w:color="auto" w:fill="FFFFFF"/>
        <w:tabs>
          <w:tab w:val="left" w:leader="underscore" w:pos="10290"/>
        </w:tabs>
        <w:spacing w:before="120" w:after="60" w:line="252" w:lineRule="auto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836">
        <w:rPr>
          <w:rFonts w:ascii="Times New Roman" w:hAnsi="Times New Roman" w:cs="Times New Roman"/>
          <w:b/>
          <w:sz w:val="28"/>
          <w:szCs w:val="28"/>
        </w:rPr>
        <w:t>Формирование универсальных учебных действий</w:t>
      </w:r>
    </w:p>
    <w:p w:rsidR="00AE48B8" w:rsidRPr="00BD7394" w:rsidRDefault="00AE48B8" w:rsidP="00AE48B8">
      <w:pPr>
        <w:pStyle w:val="a6"/>
        <w:spacing w:line="240" w:lineRule="auto"/>
        <w:ind w:left="-851" w:firstLine="454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Требования к результатам изучения учебного 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предмета включают формирование всех видов универсальных учебных действий: личностных, </w:t>
      </w:r>
      <w:r w:rsidRPr="00BD7394">
        <w:rPr>
          <w:rFonts w:ascii="Times New Roman" w:hAnsi="Times New Roman"/>
          <w:color w:val="auto"/>
          <w:sz w:val="28"/>
          <w:szCs w:val="28"/>
        </w:rPr>
        <w:lastRenderedPageBreak/>
        <w:t xml:space="preserve">коммуникативных, познавательных и регулятивных (с приоритетом развития </w:t>
      </w:r>
      <w:proofErr w:type="spellStart"/>
      <w:proofErr w:type="gramStart"/>
      <w:r w:rsidRPr="00BD7394">
        <w:rPr>
          <w:rFonts w:ascii="Times New Roman" w:hAnsi="Times New Roman"/>
          <w:color w:val="auto"/>
          <w:sz w:val="28"/>
          <w:szCs w:val="28"/>
        </w:rPr>
        <w:t>ценностно­смысловой</w:t>
      </w:r>
      <w:proofErr w:type="spellEnd"/>
      <w:proofErr w:type="gramEnd"/>
      <w:r w:rsidRPr="00BD7394">
        <w:rPr>
          <w:rFonts w:ascii="Times New Roman" w:hAnsi="Times New Roman"/>
          <w:color w:val="auto"/>
          <w:sz w:val="28"/>
          <w:szCs w:val="28"/>
        </w:rPr>
        <w:t xml:space="preserve"> сферы и коммуникации).</w:t>
      </w:r>
    </w:p>
    <w:p w:rsidR="00AE48B8" w:rsidRPr="00BD7394" w:rsidRDefault="00AE48B8" w:rsidP="00AE48B8">
      <w:pPr>
        <w:pStyle w:val="a6"/>
        <w:spacing w:line="240" w:lineRule="auto"/>
        <w:ind w:left="-851" w:firstLine="454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 xml:space="preserve">Литературное чтение — осмысленная, творческая духовная 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деятельность, которая обеспечивает освоение </w:t>
      </w:r>
      <w:proofErr w:type="spellStart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идейно­нрав</w:t>
      </w:r>
      <w:r w:rsidRPr="00BD7394">
        <w:rPr>
          <w:rFonts w:ascii="Times New Roman" w:hAnsi="Times New Roman"/>
          <w:color w:val="auto"/>
          <w:sz w:val="28"/>
          <w:szCs w:val="28"/>
        </w:rPr>
        <w:t>ственного</w:t>
      </w:r>
      <w:proofErr w:type="spellEnd"/>
      <w:r w:rsidRPr="00BD7394">
        <w:rPr>
          <w:rFonts w:ascii="Times New Roman" w:hAnsi="Times New Roman"/>
          <w:color w:val="auto"/>
          <w:sz w:val="28"/>
          <w:szCs w:val="28"/>
        </w:rPr>
        <w:t xml:space="preserve"> содержания художественной литературы, развитие эстетического восприятия. Важнейшей функцией восприятия 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художественной литературы является трансляция </w:t>
      </w:r>
      <w:proofErr w:type="spellStart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духовно­</w:t>
      </w:r>
      <w:r w:rsidRPr="00BD7394">
        <w:rPr>
          <w:rFonts w:ascii="Times New Roman" w:hAnsi="Times New Roman"/>
          <w:color w:val="auto"/>
          <w:sz w:val="28"/>
          <w:szCs w:val="28"/>
        </w:rPr>
        <w:t>нравственного</w:t>
      </w:r>
      <w:proofErr w:type="spellEnd"/>
      <w:r w:rsidRPr="00BD7394">
        <w:rPr>
          <w:rFonts w:ascii="Times New Roman" w:hAnsi="Times New Roman"/>
          <w:color w:val="auto"/>
          <w:sz w:val="28"/>
          <w:szCs w:val="28"/>
        </w:rPr>
        <w:t xml:space="preserve"> опыта общества через коммуникацию системы социальных личностных смыслов, раскрывающих нравственное значение поступков героев литературных </w:t>
      </w:r>
      <w:proofErr w:type="spellStart"/>
      <w:r w:rsidRPr="00BD7394">
        <w:rPr>
          <w:rFonts w:ascii="Times New Roman" w:hAnsi="Times New Roman"/>
          <w:color w:val="auto"/>
          <w:sz w:val="28"/>
          <w:szCs w:val="28"/>
        </w:rPr>
        <w:t>произведений</w:t>
      </w:r>
      <w:proofErr w:type="gramStart"/>
      <w:r w:rsidRPr="00BD7394">
        <w:rPr>
          <w:rFonts w:ascii="Times New Roman" w:hAnsi="Times New Roman"/>
          <w:color w:val="auto"/>
          <w:sz w:val="28"/>
          <w:szCs w:val="28"/>
        </w:rPr>
        <w:t>.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П</w:t>
      </w:r>
      <w:proofErr w:type="gramEnd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ри</w:t>
      </w:r>
      <w:proofErr w:type="spellEnd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 получении  начального общего образования важным сред</w:t>
      </w:r>
      <w:r w:rsidRPr="00BD7394">
        <w:rPr>
          <w:rFonts w:ascii="Times New Roman" w:hAnsi="Times New Roman"/>
          <w:color w:val="auto"/>
          <w:sz w:val="28"/>
          <w:szCs w:val="28"/>
        </w:rPr>
        <w:t>ством организации понимания авторской позиции, отношения автора к героям произведения и отображаемой действительности является выразительное чтение.</w:t>
      </w:r>
    </w:p>
    <w:p w:rsidR="00AE48B8" w:rsidRPr="00BD7394" w:rsidRDefault="00AE48B8" w:rsidP="00AE48B8">
      <w:pPr>
        <w:pStyle w:val="a6"/>
        <w:spacing w:line="240" w:lineRule="auto"/>
        <w:ind w:left="-851" w:firstLine="454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>Учебные предметы «Литературное чтение», «Литературное чтение на родном языке» обеспечивают формирование следующих универсальных учебных действий:</w:t>
      </w:r>
    </w:p>
    <w:p w:rsidR="00AE48B8" w:rsidRPr="00CB6752" w:rsidRDefault="00AE48B8" w:rsidP="00AE48B8">
      <w:pPr>
        <w:pStyle w:val="21"/>
        <w:spacing w:line="240" w:lineRule="auto"/>
        <w:ind w:left="-851"/>
      </w:pPr>
      <w:proofErr w:type="spellStart"/>
      <w:r w:rsidRPr="003C0745">
        <w:t>смыслообразования</w:t>
      </w:r>
      <w:proofErr w:type="spellEnd"/>
      <w:r w:rsidRPr="003C0745">
        <w:t xml:space="preserve"> через прослеживание судьбы героя и ор</w:t>
      </w:r>
      <w:r w:rsidRPr="00CB6752">
        <w:t>иентацию обучающегося в системе личностных смыслов;</w:t>
      </w:r>
    </w:p>
    <w:p w:rsidR="00AE48B8" w:rsidRPr="00797ECB" w:rsidRDefault="00AE48B8" w:rsidP="00AE48B8">
      <w:pPr>
        <w:pStyle w:val="21"/>
        <w:spacing w:line="240" w:lineRule="auto"/>
        <w:ind w:left="-851"/>
      </w:pPr>
      <w:r w:rsidRPr="00BD3307">
        <w:rPr>
          <w:spacing w:val="2"/>
        </w:rPr>
        <w:t>самоопределения и самопознания на основе сравнения образа «Я» с героями</w:t>
      </w:r>
      <w:r w:rsidRPr="00FF3660">
        <w:rPr>
          <w:spacing w:val="2"/>
        </w:rPr>
        <w:t xml:space="preserve"> литературных произведений посред</w:t>
      </w:r>
      <w:r w:rsidRPr="00797ECB">
        <w:t xml:space="preserve">ством </w:t>
      </w:r>
      <w:proofErr w:type="spellStart"/>
      <w:r w:rsidRPr="00797ECB">
        <w:t>эмоционально­действенной</w:t>
      </w:r>
      <w:proofErr w:type="spellEnd"/>
      <w:r w:rsidRPr="00797ECB">
        <w:t xml:space="preserve"> идентификации;</w:t>
      </w:r>
    </w:p>
    <w:p w:rsidR="00AE48B8" w:rsidRPr="002C5232" w:rsidRDefault="00AE48B8" w:rsidP="00AE48B8">
      <w:pPr>
        <w:pStyle w:val="21"/>
        <w:spacing w:line="240" w:lineRule="auto"/>
        <w:ind w:left="-851"/>
      </w:pPr>
      <w:r w:rsidRPr="004902B1">
        <w:t>основ гражданской идентичности пут</w:t>
      </w:r>
      <w:r>
        <w:t>е</w:t>
      </w:r>
      <w:r w:rsidRPr="004902B1">
        <w:t>м знакомства с ге</w:t>
      </w:r>
      <w:r w:rsidRPr="009B0659">
        <w:rPr>
          <w:spacing w:val="2"/>
        </w:rPr>
        <w:t xml:space="preserve">роическим историческим прошлым своего народа и своей </w:t>
      </w:r>
      <w:r w:rsidRPr="002C5232">
        <w:t>страны и переживания гордости и эмоциональной сопричастности подвигам и достижениям е</w:t>
      </w:r>
      <w:r>
        <w:t>е</w:t>
      </w:r>
      <w:r w:rsidRPr="002C5232">
        <w:t xml:space="preserve"> граждан;</w:t>
      </w:r>
    </w:p>
    <w:p w:rsidR="00AE48B8" w:rsidRPr="002C5232" w:rsidRDefault="00AE48B8" w:rsidP="00AE48B8">
      <w:pPr>
        <w:pStyle w:val="21"/>
        <w:spacing w:line="240" w:lineRule="auto"/>
        <w:ind w:left="-851"/>
      </w:pPr>
      <w:r w:rsidRPr="002C5232">
        <w:rPr>
          <w:spacing w:val="-2"/>
        </w:rPr>
        <w:t>эстетических ценностей и на их основе эстетических кри</w:t>
      </w:r>
      <w:r w:rsidRPr="002C5232">
        <w:t>териев;</w:t>
      </w:r>
    </w:p>
    <w:p w:rsidR="00AE48B8" w:rsidRPr="00A87A29" w:rsidRDefault="00AE48B8" w:rsidP="00AE48B8">
      <w:pPr>
        <w:pStyle w:val="21"/>
        <w:spacing w:line="240" w:lineRule="auto"/>
        <w:ind w:left="-851"/>
      </w:pPr>
      <w:proofErr w:type="spellStart"/>
      <w:r w:rsidRPr="00E417D8">
        <w:rPr>
          <w:spacing w:val="2"/>
        </w:rPr>
        <w:t>нравственно­этического</w:t>
      </w:r>
      <w:proofErr w:type="spellEnd"/>
      <w:r w:rsidRPr="00E417D8">
        <w:rPr>
          <w:spacing w:val="2"/>
        </w:rPr>
        <w:t xml:space="preserve"> оценивания через </w:t>
      </w:r>
      <w:proofErr w:type="spellStart"/>
      <w:r w:rsidRPr="00E417D8">
        <w:rPr>
          <w:spacing w:val="2"/>
        </w:rPr>
        <w:t>выявлениеморального</w:t>
      </w:r>
      <w:proofErr w:type="spellEnd"/>
      <w:r w:rsidRPr="00E417D8">
        <w:rPr>
          <w:spacing w:val="2"/>
        </w:rPr>
        <w:t xml:space="preserve"> содержания и нравственного значения действий </w:t>
      </w:r>
      <w:r w:rsidRPr="00A87A29">
        <w:rPr>
          <w:spacing w:val="-2"/>
        </w:rPr>
        <w:t>пер</w:t>
      </w:r>
      <w:r w:rsidRPr="00A87A29">
        <w:t>сонажей;</w:t>
      </w:r>
    </w:p>
    <w:p w:rsidR="00AE48B8" w:rsidRPr="00012122" w:rsidRDefault="00AE48B8" w:rsidP="00AE48B8">
      <w:pPr>
        <w:pStyle w:val="21"/>
        <w:spacing w:line="240" w:lineRule="auto"/>
        <w:ind w:left="-851"/>
      </w:pPr>
      <w:proofErr w:type="spellStart"/>
      <w:r w:rsidRPr="00C6263C">
        <w:rPr>
          <w:spacing w:val="2"/>
        </w:rPr>
        <w:t>эмоционально­личностнойдецентрации</w:t>
      </w:r>
      <w:proofErr w:type="spellEnd"/>
      <w:r w:rsidRPr="00C6263C">
        <w:rPr>
          <w:spacing w:val="2"/>
        </w:rPr>
        <w:t xml:space="preserve"> на основе отождествления себя с героями произведения, соотнесения и </w:t>
      </w:r>
      <w:r w:rsidRPr="00012122">
        <w:t>сопоставления их позиций, взглядов и мнений;</w:t>
      </w:r>
    </w:p>
    <w:p w:rsidR="00AE48B8" w:rsidRPr="005401CC" w:rsidRDefault="00AE48B8" w:rsidP="00AE48B8">
      <w:pPr>
        <w:pStyle w:val="21"/>
        <w:spacing w:line="240" w:lineRule="auto"/>
        <w:ind w:left="-851"/>
      </w:pPr>
      <w:r w:rsidRPr="005401CC">
        <w:t>умения понимать контекстную речь на основе воссоздания картины событий и поступков персонажей;</w:t>
      </w:r>
    </w:p>
    <w:p w:rsidR="00AE48B8" w:rsidRPr="00B630CB" w:rsidRDefault="00AE48B8" w:rsidP="00AE48B8">
      <w:pPr>
        <w:pStyle w:val="21"/>
        <w:spacing w:line="240" w:lineRule="auto"/>
        <w:ind w:left="-851"/>
      </w:pPr>
      <w:r w:rsidRPr="003B2B4B">
        <w:rPr>
          <w:spacing w:val="2"/>
        </w:rPr>
        <w:t>умения произвольно и выразительно строить контекст</w:t>
      </w:r>
      <w:r w:rsidRPr="00375003">
        <w:t>ную речь с уч</w:t>
      </w:r>
      <w:r>
        <w:t>е</w:t>
      </w:r>
      <w:r w:rsidRPr="00375003">
        <w:t>том целей коммуникации, особенностей слушателя, в</w:t>
      </w:r>
      <w:r w:rsidRPr="00B630CB">
        <w:t xml:space="preserve"> том числе используя аудиовизуальные средства;</w:t>
      </w:r>
    </w:p>
    <w:p w:rsidR="00AE48B8" w:rsidRPr="00BD7394" w:rsidRDefault="00AE48B8" w:rsidP="00AE48B8">
      <w:pPr>
        <w:pStyle w:val="21"/>
        <w:spacing w:line="240" w:lineRule="auto"/>
        <w:ind w:left="-851"/>
      </w:pPr>
      <w:r w:rsidRPr="005B482A">
        <w:rPr>
          <w:spacing w:val="2"/>
        </w:rPr>
        <w:t xml:space="preserve">умения устанавливать логическую </w:t>
      </w:r>
      <w:proofErr w:type="spellStart"/>
      <w:r w:rsidRPr="005B482A">
        <w:rPr>
          <w:spacing w:val="2"/>
        </w:rPr>
        <w:t>причинно­следствен</w:t>
      </w:r>
      <w:r w:rsidRPr="00BD7394">
        <w:t>ную</w:t>
      </w:r>
      <w:proofErr w:type="spellEnd"/>
      <w:r w:rsidRPr="00BD7394">
        <w:t xml:space="preserve"> последовательность событий и действий героев произведения;</w:t>
      </w:r>
    </w:p>
    <w:p w:rsidR="00AE48B8" w:rsidRPr="00BD7394" w:rsidRDefault="00AE48B8" w:rsidP="00AE48B8">
      <w:pPr>
        <w:pStyle w:val="21"/>
        <w:spacing w:line="240" w:lineRule="auto"/>
        <w:ind w:left="-851"/>
      </w:pPr>
      <w:r w:rsidRPr="00BD7394">
        <w:t>умения строить план с выделением существенной и дополнительной информации.</w:t>
      </w:r>
    </w:p>
    <w:p w:rsidR="00AE48B8" w:rsidRDefault="00AE48B8" w:rsidP="00AE48B8">
      <w:pPr>
        <w:pStyle w:val="ParagraphStyle"/>
        <w:shd w:val="clear" w:color="auto" w:fill="FFFFFF"/>
        <w:tabs>
          <w:tab w:val="left" w:leader="underscore" w:pos="10290"/>
        </w:tabs>
        <w:spacing w:before="120" w:after="60" w:line="252" w:lineRule="auto"/>
        <w:ind w:left="-851"/>
        <w:rPr>
          <w:rFonts w:ascii="Times New Roman" w:hAnsi="Times New Roman" w:cs="Times New Roman"/>
          <w:b/>
          <w:bCs/>
          <w:sz w:val="28"/>
          <w:szCs w:val="28"/>
        </w:rPr>
      </w:pPr>
    </w:p>
    <w:p w:rsidR="00AE48B8" w:rsidRDefault="00AE48B8" w:rsidP="00AE48B8">
      <w:pPr>
        <w:pStyle w:val="ParagraphStyle"/>
        <w:shd w:val="clear" w:color="auto" w:fill="FFFFFF"/>
        <w:tabs>
          <w:tab w:val="left" w:leader="underscore" w:pos="10290"/>
        </w:tabs>
        <w:spacing w:before="120" w:after="60" w:line="252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E48B8" w:rsidRPr="001F3873" w:rsidRDefault="00AE48B8" w:rsidP="00AE48B8">
      <w:pPr>
        <w:pStyle w:val="ParagraphStyle"/>
        <w:shd w:val="clear" w:color="auto" w:fill="FFFFFF"/>
        <w:tabs>
          <w:tab w:val="left" w:leader="underscore" w:pos="10290"/>
        </w:tabs>
        <w:spacing w:before="120" w:after="60" w:line="252" w:lineRule="auto"/>
        <w:ind w:left="-851"/>
        <w:jc w:val="center"/>
        <w:rPr>
          <w:rFonts w:ascii="Times New Roman" w:hAnsi="Times New Roman" w:cs="Times New Roman"/>
          <w:b/>
          <w:bCs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4F5836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предмета.</w:t>
      </w:r>
      <w:proofErr w:type="gramEnd"/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F573BC">
        <w:rPr>
          <w:rFonts w:ascii="Times New Roman" w:hAnsi="Times New Roman" w:cs="Times New Roman"/>
          <w:b/>
          <w:bCs/>
          <w:sz w:val="28"/>
          <w:szCs w:val="28"/>
        </w:rPr>
        <w:t>Самое великое чудо на свете</w:t>
      </w:r>
      <w:r>
        <w:rPr>
          <w:rFonts w:ascii="Times New Roman" w:hAnsi="Times New Roman" w:cs="Times New Roman"/>
          <w:bCs/>
          <w:sz w:val="28"/>
          <w:szCs w:val="28"/>
        </w:rPr>
        <w:t xml:space="preserve"> (2ч.)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Знакомство с историей создания книг, поразмышлять, почему книгу называют великим чудом. Находить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неопходимую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информацию в книге, придумывать рассказы, используя различные источники информации.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F573BC">
        <w:rPr>
          <w:rFonts w:ascii="Times New Roman" w:hAnsi="Times New Roman" w:cs="Times New Roman"/>
          <w:b/>
          <w:bCs/>
          <w:sz w:val="28"/>
          <w:szCs w:val="28"/>
        </w:rPr>
        <w:t>Устное народное творчество</w:t>
      </w:r>
      <w:r>
        <w:rPr>
          <w:rFonts w:ascii="Times New Roman" w:hAnsi="Times New Roman" w:cs="Times New Roman"/>
          <w:bCs/>
          <w:sz w:val="28"/>
          <w:szCs w:val="28"/>
        </w:rPr>
        <w:t xml:space="preserve"> (9ч.)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Знакомство с народными песнями,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потешками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небылицами, волшебными сказками.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Нучить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детей с различными видами устного народного творчества; определять особенности волшебных сказок; делить текст на смысловые части.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573BC">
        <w:rPr>
          <w:rFonts w:ascii="Times New Roman" w:hAnsi="Times New Roman" w:cs="Times New Roman"/>
          <w:b/>
          <w:bCs/>
          <w:sz w:val="28"/>
          <w:szCs w:val="28"/>
        </w:rPr>
        <w:t>Пооэтическая</w:t>
      </w:r>
      <w:proofErr w:type="spellEnd"/>
      <w:r w:rsidRPr="00F573BC">
        <w:rPr>
          <w:rFonts w:ascii="Times New Roman" w:hAnsi="Times New Roman" w:cs="Times New Roman"/>
          <w:b/>
          <w:bCs/>
          <w:sz w:val="28"/>
          <w:szCs w:val="28"/>
        </w:rPr>
        <w:t xml:space="preserve"> тетрадь</w:t>
      </w:r>
      <w:r>
        <w:rPr>
          <w:rFonts w:ascii="Times New Roman" w:hAnsi="Times New Roman" w:cs="Times New Roman"/>
          <w:bCs/>
          <w:sz w:val="28"/>
          <w:szCs w:val="28"/>
        </w:rPr>
        <w:t xml:space="preserve"> (7ч.)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лирическими произведениями Ф.Тютчева,  А.Фета, И. Никитина, И. Сурикова.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Уметь прислушиваться к особенностям своего чтения, исправлять недостатки, добиваться выразительности, придумывать свои рассказы, используя сравнения и эпитеты, олицетворения.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420032">
        <w:rPr>
          <w:rFonts w:ascii="Times New Roman" w:hAnsi="Times New Roman" w:cs="Times New Roman"/>
          <w:b/>
          <w:bCs/>
          <w:sz w:val="28"/>
          <w:szCs w:val="28"/>
        </w:rPr>
        <w:t>Великие русские писатели</w:t>
      </w:r>
      <w:r>
        <w:rPr>
          <w:rFonts w:ascii="Times New Roman" w:hAnsi="Times New Roman" w:cs="Times New Roman"/>
          <w:bCs/>
          <w:sz w:val="28"/>
          <w:szCs w:val="28"/>
        </w:rPr>
        <w:t xml:space="preserve"> (19ч.)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Познакомить с произведениями русских писателей поэтов.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Уметь определять тему и главную мысль рассказа, сравнивать рассказы- описания и рассказы- рассуждения.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420032">
        <w:rPr>
          <w:rFonts w:ascii="Times New Roman" w:hAnsi="Times New Roman" w:cs="Times New Roman"/>
          <w:b/>
          <w:bCs/>
          <w:sz w:val="28"/>
          <w:szCs w:val="28"/>
        </w:rPr>
        <w:t>Поэтическая тетрадь</w:t>
      </w:r>
      <w:r>
        <w:rPr>
          <w:rFonts w:ascii="Times New Roman" w:hAnsi="Times New Roman" w:cs="Times New Roman"/>
          <w:bCs/>
          <w:sz w:val="28"/>
          <w:szCs w:val="28"/>
        </w:rPr>
        <w:t xml:space="preserve"> (5ч.)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поэтическими произведениями Н.А. Некрасова, К.Д. Бальмонта, И.А. Бунина.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Научить слушать стихи, понимать красоту поэтического слова; делиться своими впечатлениями о прочитанном стихотворении; самостоятельно придумывать поэтические образы.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9510F4">
        <w:rPr>
          <w:rFonts w:ascii="Times New Roman" w:hAnsi="Times New Roman" w:cs="Times New Roman"/>
          <w:b/>
          <w:bCs/>
          <w:sz w:val="28"/>
          <w:szCs w:val="28"/>
        </w:rPr>
        <w:t>Литературные сказки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(6ч.)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со сказками, которые специально для детей написали В. Гаршин, В. Одоевский, Д. Мами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н-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Сибиряк.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Отличать литературную сказку от народной; сравнивать героев литературной сказки, определять отношение автора к ним.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B5133B">
        <w:rPr>
          <w:rFonts w:ascii="Times New Roman" w:hAnsi="Times New Roman" w:cs="Times New Roman"/>
          <w:b/>
          <w:bCs/>
          <w:sz w:val="28"/>
          <w:szCs w:val="28"/>
        </w:rPr>
        <w:t>Были- Небылицы</w:t>
      </w:r>
      <w:r>
        <w:rPr>
          <w:rFonts w:ascii="Times New Roman" w:hAnsi="Times New Roman" w:cs="Times New Roman"/>
          <w:bCs/>
          <w:sz w:val="28"/>
          <w:szCs w:val="28"/>
        </w:rPr>
        <w:t xml:space="preserve"> (7ч.)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фантастическим миром рассказов М. Горького, А. Куприна, К. Паустовского. Уметь составлять план для краткого и полного пересказа текста.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411547">
        <w:rPr>
          <w:rFonts w:ascii="Times New Roman" w:hAnsi="Times New Roman" w:cs="Times New Roman"/>
          <w:b/>
          <w:bCs/>
          <w:sz w:val="28"/>
          <w:szCs w:val="28"/>
        </w:rPr>
        <w:t>Поэтическая тетрадь</w:t>
      </w:r>
      <w:r>
        <w:rPr>
          <w:rFonts w:ascii="Times New Roman" w:hAnsi="Times New Roman" w:cs="Times New Roman"/>
          <w:bCs/>
          <w:sz w:val="28"/>
          <w:szCs w:val="28"/>
        </w:rPr>
        <w:t xml:space="preserve"> (5ч.)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со стихотворениями С. Чёрного, А. Блока, С. Есенина.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Находить в стихотворениях яркие образные слова и выражения.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411547">
        <w:rPr>
          <w:rFonts w:ascii="Times New Roman" w:hAnsi="Times New Roman" w:cs="Times New Roman"/>
          <w:b/>
          <w:bCs/>
          <w:sz w:val="28"/>
          <w:szCs w:val="28"/>
        </w:rPr>
        <w:t>Люби живое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(12ч.)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удивительными рассказы писателей- натуралистов М. Пришвина, В. Бианки, В. Астафьева, Б. Житкова. Понимать смысл рассказа. Формулировать его основную мысль своими словами.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411547">
        <w:rPr>
          <w:rFonts w:ascii="Times New Roman" w:hAnsi="Times New Roman" w:cs="Times New Roman"/>
          <w:b/>
          <w:bCs/>
          <w:sz w:val="28"/>
          <w:szCs w:val="28"/>
        </w:rPr>
        <w:t>Поэтическая тетрадь</w:t>
      </w:r>
      <w:r>
        <w:rPr>
          <w:rFonts w:ascii="Times New Roman" w:hAnsi="Times New Roman" w:cs="Times New Roman"/>
          <w:bCs/>
          <w:sz w:val="28"/>
          <w:szCs w:val="28"/>
        </w:rPr>
        <w:t xml:space="preserve"> (6ч.)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Знакомство с творчеством С. Маршака, А.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Барто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С. Михалкова, Е. Благининой.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Читать стихотворения, отражая позицию автора и своё отношение.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FB68B8">
        <w:rPr>
          <w:rFonts w:ascii="Times New Roman" w:hAnsi="Times New Roman" w:cs="Times New Roman"/>
          <w:b/>
          <w:bCs/>
          <w:sz w:val="28"/>
          <w:szCs w:val="28"/>
        </w:rPr>
        <w:t>Собирай по ягодк</w:t>
      </w:r>
      <w:proofErr w:type="gramStart"/>
      <w:r w:rsidRPr="00FB68B8">
        <w:rPr>
          <w:rFonts w:ascii="Times New Roman" w:hAnsi="Times New Roman" w:cs="Times New Roman"/>
          <w:b/>
          <w:bCs/>
          <w:sz w:val="28"/>
          <w:szCs w:val="28"/>
        </w:rPr>
        <w:t>е-</w:t>
      </w:r>
      <w:proofErr w:type="gramEnd"/>
      <w:r w:rsidRPr="00FB68B8">
        <w:rPr>
          <w:rFonts w:ascii="Times New Roman" w:hAnsi="Times New Roman" w:cs="Times New Roman"/>
          <w:b/>
          <w:bCs/>
          <w:sz w:val="28"/>
          <w:szCs w:val="28"/>
        </w:rPr>
        <w:t xml:space="preserve"> наберёшь кузовок</w:t>
      </w:r>
      <w:r>
        <w:rPr>
          <w:rFonts w:ascii="Times New Roman" w:hAnsi="Times New Roman" w:cs="Times New Roman"/>
          <w:bCs/>
          <w:sz w:val="28"/>
          <w:szCs w:val="28"/>
        </w:rPr>
        <w:t xml:space="preserve"> (11ч.)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Знакомство с произведениями Б. Шергина, А. Платонова, М. Зощенко, Н. Носова, В. Драгунского.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Наблюдать за особенностями речи героев.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FB68B8">
        <w:rPr>
          <w:rFonts w:ascii="Times New Roman" w:hAnsi="Times New Roman" w:cs="Times New Roman"/>
          <w:b/>
          <w:bCs/>
          <w:sz w:val="28"/>
          <w:szCs w:val="28"/>
        </w:rPr>
        <w:t>По страницам детских журналов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(8ч.)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со стихотворениями и рассказами из журналов 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Мурзилка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 и «Весёлые картинки».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Определять главную мысль произведения.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 w:rsidRPr="00FB68B8">
        <w:rPr>
          <w:rFonts w:ascii="Times New Roman" w:hAnsi="Times New Roman" w:cs="Times New Roman"/>
          <w:b/>
          <w:bCs/>
          <w:sz w:val="28"/>
          <w:szCs w:val="28"/>
        </w:rPr>
        <w:t>Зарубежная литература</w:t>
      </w:r>
      <w:r>
        <w:rPr>
          <w:rFonts w:ascii="Times New Roman" w:hAnsi="Times New Roman" w:cs="Times New Roman"/>
          <w:bCs/>
          <w:sz w:val="28"/>
          <w:szCs w:val="28"/>
        </w:rPr>
        <w:t xml:space="preserve"> (5ч.)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Знакомство с древнегреческим мифом «Храбрый Персей» и сказкой Г. –Х. Андерсена «Гадкий Утёнок»</w:t>
      </w:r>
    </w:p>
    <w:p w:rsidR="00AE48B8" w:rsidRDefault="00AE48B8" w:rsidP="00AE48B8">
      <w:pPr>
        <w:pStyle w:val="ParagraphStyle"/>
        <w:shd w:val="clear" w:color="auto" w:fill="FFFFFF"/>
        <w:spacing w:after="60" w:line="252" w:lineRule="auto"/>
        <w:ind w:left="-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Сравнивать сказки разных народов. Сочинять свои сказки.</w:t>
      </w:r>
    </w:p>
    <w:p w:rsidR="00AE48B8" w:rsidRPr="00AE48B8" w:rsidRDefault="00AE48B8" w:rsidP="002A5605">
      <w:pPr>
        <w:pStyle w:val="ParagraphStyle"/>
        <w:shd w:val="clear" w:color="auto" w:fill="FFFFFF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1104" w:rsidRDefault="00B51104" w:rsidP="00B511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1506">
        <w:rPr>
          <w:rFonts w:ascii="Times New Roman" w:hAnsi="Times New Roman" w:cs="Times New Roman"/>
          <w:b/>
          <w:sz w:val="28"/>
          <w:szCs w:val="28"/>
        </w:rPr>
        <w:t>Поурочное планирование</w:t>
      </w:r>
    </w:p>
    <w:p w:rsidR="00B51104" w:rsidRPr="00125E9D" w:rsidRDefault="00B51104" w:rsidP="00B51104">
      <w:pPr>
        <w:pStyle w:val="1"/>
        <w:jc w:val="left"/>
        <w:rPr>
          <w:sz w:val="28"/>
          <w:szCs w:val="28"/>
        </w:rPr>
      </w:pPr>
      <w:r w:rsidRPr="00125E9D">
        <w:rPr>
          <w:sz w:val="28"/>
          <w:szCs w:val="28"/>
        </w:rPr>
        <w:t>Учебный предмет</w:t>
      </w:r>
      <w:r>
        <w:rPr>
          <w:sz w:val="28"/>
          <w:szCs w:val="28"/>
        </w:rPr>
        <w:t xml:space="preserve">            Литературное чтение</w:t>
      </w:r>
    </w:p>
    <w:p w:rsidR="00B51104" w:rsidRDefault="00B51104" w:rsidP="00B51104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 xml:space="preserve">Класс- </w:t>
      </w:r>
      <w:r>
        <w:rPr>
          <w:sz w:val="28"/>
          <w:szCs w:val="28"/>
        </w:rPr>
        <w:t xml:space="preserve">                            3 «А</w:t>
      </w:r>
      <w:r w:rsidRPr="00111430">
        <w:rPr>
          <w:sz w:val="28"/>
          <w:szCs w:val="28"/>
        </w:rPr>
        <w:t>»</w:t>
      </w:r>
    </w:p>
    <w:p w:rsidR="00B51104" w:rsidRPr="00B73255" w:rsidRDefault="00B51104" w:rsidP="00B51104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1C273B">
        <w:rPr>
          <w:rFonts w:ascii="Times New Roman" w:hAnsi="Times New Roman" w:cs="Times New Roman"/>
          <w:b/>
          <w:sz w:val="28"/>
          <w:szCs w:val="28"/>
        </w:rPr>
        <w:t>Учебник</w:t>
      </w:r>
      <w:r w:rsidRPr="001C273B">
        <w:rPr>
          <w:rFonts w:ascii="Times New Roman" w:hAnsi="Times New Roman" w:cs="Times New Roman"/>
          <w:sz w:val="28"/>
          <w:szCs w:val="28"/>
        </w:rPr>
        <w:t xml:space="preserve"> –</w:t>
      </w:r>
      <w:r w:rsidRPr="001C273B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410A0">
        <w:rPr>
          <w:rFonts w:ascii="Times New Roman" w:hAnsi="Times New Roman" w:cs="Times New Roman"/>
          <w:sz w:val="28"/>
          <w:szCs w:val="28"/>
        </w:rPr>
        <w:t>1.1.12.1</w:t>
      </w:r>
      <w:r>
        <w:rPr>
          <w:rFonts w:ascii="Times New Roman" w:hAnsi="Times New Roman" w:cs="Times New Roman"/>
          <w:sz w:val="28"/>
          <w:szCs w:val="28"/>
        </w:rPr>
        <w:t xml:space="preserve">.3 </w:t>
      </w:r>
      <w:r w:rsidRPr="00370DBC">
        <w:rPr>
          <w:rFonts w:ascii="Times New Roman" w:hAnsi="Times New Roman" w:cs="Times New Roman"/>
          <w:sz w:val="28"/>
          <w:szCs w:val="28"/>
        </w:rPr>
        <w:t xml:space="preserve"> Климанова Л.Ф., Горецкий В.Г., Голованова М.В. и др. Литературн</w:t>
      </w:r>
      <w:r>
        <w:rPr>
          <w:rFonts w:ascii="Times New Roman" w:hAnsi="Times New Roman" w:cs="Times New Roman"/>
          <w:sz w:val="28"/>
          <w:szCs w:val="28"/>
        </w:rPr>
        <w:t xml:space="preserve">ое чтение. 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 2-х частях </w:t>
      </w:r>
      <w:r w:rsidRPr="008F530E">
        <w:rPr>
          <w:sz w:val="28"/>
          <w:szCs w:val="28"/>
        </w:rPr>
        <w:t>АО "Издательство "Просвещение"</w:t>
      </w:r>
      <w:r>
        <w:rPr>
          <w:rFonts w:ascii="Times New Roman" w:eastAsia="Times New Roman" w:hAnsi="Times New Roman" w:cs="Times New Roman"/>
          <w:sz w:val="28"/>
          <w:szCs w:val="28"/>
        </w:rPr>
        <w:t>, 20</w:t>
      </w:r>
      <w:r w:rsidR="009D7BC1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C273B">
        <w:rPr>
          <w:rFonts w:ascii="Times New Roman" w:eastAsia="Times New Roman" w:hAnsi="Times New Roman" w:cs="Times New Roman"/>
          <w:sz w:val="28"/>
          <w:szCs w:val="28"/>
        </w:rPr>
        <w:t xml:space="preserve"> г.  </w:t>
      </w:r>
    </w:p>
    <w:p w:rsidR="00B51104" w:rsidRPr="003D6513" w:rsidRDefault="00B51104" w:rsidP="00B51104">
      <w:pPr>
        <w:spacing w:after="0" w:line="0" w:lineRule="atLeast"/>
        <w:rPr>
          <w:rFonts w:ascii="Arial" w:eastAsia="Times New Roman" w:hAnsi="Arial" w:cs="Arial"/>
          <w:sz w:val="28"/>
          <w:szCs w:val="28"/>
        </w:rPr>
      </w:pPr>
      <w:r w:rsidRPr="003D6513">
        <w:rPr>
          <w:rFonts w:ascii="Times New Roman" w:eastAsia="Times New Roman" w:hAnsi="Times New Roman" w:cs="Times New Roman"/>
          <w:sz w:val="28"/>
          <w:szCs w:val="28"/>
        </w:rPr>
        <w:t>Рабочая тетрадь. Чтение. 3 класс. Климанова Л.Ф., М.: «Просвещение», 20</w:t>
      </w:r>
      <w:r w:rsidR="009D7BC1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r w:rsidR="009D7BC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D6513">
        <w:rPr>
          <w:rFonts w:ascii="Times New Roman" w:eastAsia="Times New Roman" w:hAnsi="Times New Roman" w:cs="Times New Roman"/>
          <w:sz w:val="28"/>
          <w:szCs w:val="28"/>
        </w:rPr>
        <w:t>г.  </w:t>
      </w:r>
    </w:p>
    <w:p w:rsidR="00B51104" w:rsidRDefault="00B51104" w:rsidP="00B51104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 xml:space="preserve">Недельная нагрузка – </w:t>
      </w:r>
      <w:r>
        <w:rPr>
          <w:sz w:val="28"/>
          <w:szCs w:val="28"/>
        </w:rPr>
        <w:t xml:space="preserve">    3</w:t>
      </w:r>
      <w:r w:rsidRPr="00111430">
        <w:rPr>
          <w:sz w:val="28"/>
          <w:szCs w:val="28"/>
        </w:rPr>
        <w:t xml:space="preserve"> часа</w:t>
      </w:r>
    </w:p>
    <w:p w:rsidR="00B51104" w:rsidRPr="00147DFA" w:rsidRDefault="00B51104" w:rsidP="00B51104">
      <w:pPr>
        <w:pStyle w:val="1"/>
        <w:jc w:val="left"/>
        <w:rPr>
          <w:sz w:val="28"/>
          <w:szCs w:val="28"/>
        </w:rPr>
      </w:pPr>
      <w:r w:rsidRPr="00111430">
        <w:rPr>
          <w:sz w:val="28"/>
          <w:szCs w:val="28"/>
        </w:rPr>
        <w:t xml:space="preserve">Годовая нагрузка- </w:t>
      </w:r>
      <w:r>
        <w:rPr>
          <w:sz w:val="28"/>
          <w:szCs w:val="28"/>
        </w:rPr>
        <w:t xml:space="preserve">          102 часа</w:t>
      </w:r>
    </w:p>
    <w:p w:rsidR="00B51104" w:rsidRPr="00211506" w:rsidRDefault="00B51104" w:rsidP="00B51104">
      <w:pPr>
        <w:tabs>
          <w:tab w:val="left" w:pos="241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2191" w:type="dxa"/>
        <w:tblInd w:w="-1310" w:type="dxa"/>
        <w:tblLayout w:type="fixed"/>
        <w:tblLook w:val="0000"/>
      </w:tblPr>
      <w:tblGrid>
        <w:gridCol w:w="567"/>
        <w:gridCol w:w="425"/>
        <w:gridCol w:w="2269"/>
        <w:gridCol w:w="1628"/>
        <w:gridCol w:w="819"/>
        <w:gridCol w:w="1068"/>
        <w:gridCol w:w="1051"/>
        <w:gridCol w:w="1388"/>
        <w:gridCol w:w="992"/>
        <w:gridCol w:w="992"/>
        <w:gridCol w:w="992"/>
      </w:tblGrid>
      <w:tr w:rsidR="00B51104" w:rsidRPr="00190A0B" w:rsidTr="00F91A08">
        <w:trPr>
          <w:gridAfter w:val="1"/>
          <w:wAfter w:w="992" w:type="dxa"/>
          <w:trHeight w:val="420"/>
        </w:trPr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Default="00B51104" w:rsidP="007158B6">
            <w:pPr>
              <w:tabs>
                <w:tab w:val="left" w:pos="250"/>
                <w:tab w:val="left" w:pos="5605"/>
              </w:tabs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171055" w:rsidRPr="00190A0B" w:rsidRDefault="00171055" w:rsidP="007158B6">
            <w:pPr>
              <w:tabs>
                <w:tab w:val="left" w:pos="250"/>
                <w:tab w:val="left" w:pos="5605"/>
              </w:tabs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1104" w:rsidRPr="00AE4B8D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Формы контроля</w:t>
            </w:r>
          </w:p>
        </w:tc>
        <w:tc>
          <w:tcPr>
            <w:tcW w:w="29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ind w:left="417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Домашнее задание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Календарные сроки</w:t>
            </w:r>
          </w:p>
        </w:tc>
      </w:tr>
      <w:tr w:rsidR="00B51104" w:rsidRPr="00190A0B" w:rsidTr="00F91A08">
        <w:trPr>
          <w:gridAfter w:val="1"/>
          <w:wAfter w:w="992" w:type="dxa"/>
          <w:trHeight w:val="276"/>
        </w:trPr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250"/>
                <w:tab w:val="left" w:pos="5605"/>
              </w:tabs>
              <w:suppressAutoHyphens/>
              <w:spacing w:after="0" w:line="240" w:lineRule="auto"/>
              <w:ind w:right="10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1104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Контро</w:t>
            </w:r>
            <w:proofErr w:type="spellEnd"/>
          </w:p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льные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работы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1104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Практи</w:t>
            </w:r>
            <w:proofErr w:type="spellEnd"/>
          </w:p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 xml:space="preserve"> работы</w:t>
            </w: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</w:p>
        </w:tc>
      </w:tr>
      <w:tr w:rsidR="00B51104" w:rsidRPr="00190A0B" w:rsidTr="00F91A08">
        <w:trPr>
          <w:gridAfter w:val="1"/>
          <w:wAfter w:w="992" w:type="dxa"/>
          <w:trHeight w:val="241"/>
        </w:trPr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План.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1104" w:rsidRPr="00190A0B" w:rsidRDefault="00B51104" w:rsidP="007158B6">
            <w:pPr>
              <w:tabs>
                <w:tab w:val="left" w:pos="560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90A0B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ar-SA"/>
              </w:rPr>
              <w:t>Факт.</w:t>
            </w:r>
          </w:p>
        </w:tc>
      </w:tr>
      <w:tr w:rsidR="00171055" w:rsidRPr="00190A0B" w:rsidTr="00F91A08">
        <w:trPr>
          <w:gridAfter w:val="1"/>
          <w:wAfter w:w="992" w:type="dxa"/>
          <w:trHeight w:val="321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1055" w:rsidRPr="00171055" w:rsidRDefault="00D73872" w:rsidP="00056A5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Устное народное творчество.(14</w:t>
            </w:r>
            <w:r w:rsidR="00171055" w:rsidRPr="00171055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875CDC" w:rsidRPr="00190A0B" w:rsidTr="00F91A08">
        <w:trPr>
          <w:gridAfter w:val="1"/>
          <w:wAfter w:w="992" w:type="dxa"/>
          <w:trHeight w:val="1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CDC" w:rsidRPr="0016720F" w:rsidRDefault="00D73872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CDC" w:rsidRPr="0016720F" w:rsidRDefault="00875CDC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Что мы знаем и умеем</w:t>
            </w:r>
          </w:p>
          <w:p w:rsidR="00875CDC" w:rsidRPr="0016720F" w:rsidRDefault="00875CDC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В мире книг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75CDC" w:rsidRPr="0016720F" w:rsidRDefault="00875CDC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75CDC" w:rsidRPr="0016720F" w:rsidRDefault="00703E80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75CDC" w:rsidRPr="0016720F" w:rsidRDefault="00875CDC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75CDC" w:rsidRPr="00190A0B" w:rsidRDefault="00875CDC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CDC" w:rsidRPr="003B4C55" w:rsidRDefault="004F61F4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 w:rsidR="00990169">
              <w:t xml:space="preserve"> 4-5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5CDC" w:rsidRPr="00190A0B" w:rsidRDefault="00875CDC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CDC" w:rsidRPr="00190A0B" w:rsidRDefault="00875CDC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F61F4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Русские народные песни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3B4C55" w:rsidRDefault="004F61F4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 w:rsidR="00990169">
              <w:t xml:space="preserve"> 6-7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F61F4" w:rsidRPr="00190A0B" w:rsidTr="00F91A08">
        <w:trPr>
          <w:gridAfter w:val="1"/>
          <w:wAfter w:w="992" w:type="dxa"/>
          <w:trHeight w:val="3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Докучные сказки. Народные промыслы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3B4C55" w:rsidRDefault="004F61F4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 w:rsidR="00990169">
              <w:t xml:space="preserve"> 8-9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F61F4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«Сестрица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Аленушка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и братец Иванушка» (1 часть)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3B4C55" w:rsidRDefault="004F61F4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 w:rsidR="00990169">
              <w:t xml:space="preserve"> 10-12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F61F4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сказка «Сестрица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Аленушка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и братец Иванушка»</w:t>
            </w:r>
            <w:proofErr w:type="gram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2 часть)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3B4C55" w:rsidRDefault="004F61F4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 w:rsidR="00990169">
              <w:t xml:space="preserve"> 13-14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F61F4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«Иван-Царевич и Серый Волк» (1 часть).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3B4C55" w:rsidRDefault="004F61F4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 w:rsidR="00990169">
              <w:t xml:space="preserve"> 15-17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F61F4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«Иван-Царевич и Серый Волк» (2часть).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3B4C55" w:rsidRDefault="004F61F4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 w:rsidR="00990169">
              <w:t xml:space="preserve"> 18-19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1F4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F61F4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«Иван-Царевич и Серый Волк» (3часть).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6720F" w:rsidRDefault="004F61F4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3B4C55" w:rsidRDefault="004F61F4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 w:rsidR="00990169">
              <w:t xml:space="preserve"> 20-22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61F4" w:rsidRPr="00190A0B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61F4" w:rsidRDefault="004F61F4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  <w:p w:rsidR="004F61F4" w:rsidRDefault="004F61F4" w:rsidP="00171055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«Иван-Царевич и Серый Волк»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часть).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23-24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 Сивка-бурка» (1 часть).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25-26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 Сивка-бурка»(2часть).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27-28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 Сивка-бурка»(3часть).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29-30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 Сивка-бурка»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</w:t>
            </w: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часть).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31-33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Поговорим о самом главном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Проверим себя. Художники-иллюстраторы В. Васнецов  и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И.Билибин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35-38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Наши проекты« Сочиняем волшебную сказку».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39-40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 1.(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6720F">
              <w:rPr>
                <w:rFonts w:ascii="Times New Roman" w:hAnsi="Times New Roman" w:cs="Times New Roman"/>
                <w:b/>
                <w:sz w:val="24"/>
                <w:szCs w:val="24"/>
              </w:rPr>
              <w:t>ч).</w:t>
            </w:r>
          </w:p>
        </w:tc>
      </w:tr>
      <w:tr w:rsidR="0042686D" w:rsidRPr="00190A0B" w:rsidTr="00F91A0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Что уже знаем и умеем. В мире книг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42-43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Ф. Тютчев «Листья».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А. Фет «Мама!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Глянька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из окошка…»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И. Никитин « Встреча зимы».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46-47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20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И. Суриков «Детство».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48-49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И. Суриков « Зима».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50-51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Н.И.Некрасов Не ветер бушует над бором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52-53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Проверим себя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7D57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54-56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7158B6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  <w:r w:rsidRPr="0016720F">
              <w:rPr>
                <w:rFonts w:ascii="Times New Roman" w:hAnsi="Times New Roman" w:cs="Times New Roman"/>
                <w:b/>
                <w:sz w:val="24"/>
                <w:szCs w:val="24"/>
              </w:rPr>
              <w:t>Великие русские писатели.</w:t>
            </w:r>
            <w:proofErr w:type="gramStart"/>
            <w:r w:rsidRPr="0016720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16720F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 А. Пушкин. «Что интересного узнал о жизни Пушкина».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62-63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А. Пушкин. Лирические стихотворения.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64-65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А. Пушкин « Зимнее утро».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66-67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А. Пушкин  « Зимний вечер «.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68-69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А. Пушкин  « Сказка о царе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»(1 ч)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70-75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А. Пушкин  « Сказка о царе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(2 ч).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76-80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А. Пушкин  « Сказка о царе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» (3 ч).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81-84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А. Пушкин  « Сказка о царе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gram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4 ч).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85-89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А. Пушкин  « Сказка о царе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3A3D6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A3D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ч).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90-95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А. Пушкин  « Сказка о царе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3A3D6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gramStart"/>
            <w:r w:rsidRPr="003A3D6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A3D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ч).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96-101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Рисунки  И.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Билибина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к сказке.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102-103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И. Крылов</w:t>
            </w:r>
            <w:proofErr w:type="gram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Подготовка сообщения о И.А.Крылове.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106-107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И. Крылов «Мартышка и очки».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108-109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И. Крылов  « Ворона и Лисица».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110-111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М. Лермонтов. Статья В. Воскобойникова.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М. Лермонтов «Горные вершины», « На севере </w:t>
            </w:r>
            <w:r w:rsidRPr="00167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диком стоит одиноко…», «Утёс»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115-116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40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Детство Л. Толстого.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120-121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Л. </w:t>
            </w:r>
            <w:proofErr w:type="gram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Толстой</w:t>
            </w:r>
            <w:proofErr w:type="gram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«Какая бывает роса на траве», «Куда девается вода из моря».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122-123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Л. Толстой « Акула».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124-126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Л. Толстой « Прыжок».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127-129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праздник-обобщающий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урок по разделу « Великие русские писатели».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130-132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Литературные сказки.</w:t>
            </w:r>
            <w:proofErr w:type="gramStart"/>
            <w:r w:rsidRPr="0016720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6720F">
              <w:rPr>
                <w:rFonts w:ascii="Times New Roman" w:hAnsi="Times New Roman" w:cs="Times New Roman"/>
                <w:b/>
                <w:sz w:val="24"/>
                <w:szCs w:val="24"/>
              </w:rPr>
              <w:t>ч).</w:t>
            </w: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 раздела.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134-135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Мамин-Сибиряк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«Сказка </w:t>
            </w:r>
            <w:proofErr w:type="gram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proofErr w:type="gram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храброго</w:t>
            </w:r>
            <w:proofErr w:type="gram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Зайца-Длинные</w:t>
            </w:r>
            <w:proofErr w:type="spellEnd"/>
            <w:r w:rsidRPr="0016720F">
              <w:rPr>
                <w:rFonts w:ascii="Times New Roman" w:hAnsi="Times New Roman" w:cs="Times New Roman"/>
                <w:sz w:val="24"/>
                <w:szCs w:val="24"/>
              </w:rPr>
              <w:t xml:space="preserve"> Уши, Косые Глаза, Короткий Хвост».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136-139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В. Одоевский « Мороз Иванович».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140-143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В. Одоевский « Мороз Иванович».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144-146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В. Одоевский « Мороз Иванович».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147-149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В. Гаршин «Лягушка-путешественница».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150-152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В. Гаршин «Лягушка-путешественница».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r>
              <w:t>стр153-154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510F5C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 Литературные сказки».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16720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190A0B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Default="0042686D" w:rsidP="0062475D">
            <w:pPr>
              <w:tabs>
                <w:tab w:val="left" w:pos="5605"/>
              </w:tabs>
              <w:suppressAutoHyphens/>
              <w:snapToGri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190A0B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270730" w:rsidRDefault="0042686D" w:rsidP="00510F5C">
            <w:pPr>
              <w:spacing w:after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Были – небылицы.</w:t>
            </w:r>
            <w:proofErr w:type="gramStart"/>
            <w:r>
              <w:rPr>
                <w:b/>
                <w:i/>
                <w:sz w:val="24"/>
                <w:szCs w:val="24"/>
              </w:rPr>
              <w:t xml:space="preserve">( </w:t>
            </w:r>
            <w:proofErr w:type="gramEnd"/>
            <w:r>
              <w:rPr>
                <w:b/>
                <w:i/>
                <w:sz w:val="24"/>
                <w:szCs w:val="24"/>
              </w:rPr>
              <w:t xml:space="preserve">9 </w:t>
            </w:r>
            <w:r w:rsidRPr="00270730">
              <w:rPr>
                <w:b/>
                <w:i/>
                <w:sz w:val="24"/>
                <w:szCs w:val="24"/>
              </w:rPr>
              <w:t>ч).</w:t>
            </w: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 раздела</w:t>
            </w:r>
            <w:proofErr w:type="gramStart"/>
            <w:r w:rsidRPr="00510F5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0F5C">
              <w:rPr>
                <w:rFonts w:ascii="Times New Roman" w:hAnsi="Times New Roman" w:cs="Times New Roman"/>
                <w:sz w:val="24"/>
                <w:szCs w:val="24"/>
              </w:rPr>
              <w:t xml:space="preserve">М .Горький «   Случай с </w:t>
            </w:r>
            <w:proofErr w:type="spellStart"/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Евсейкой</w:t>
            </w:r>
            <w:proofErr w:type="spellEnd"/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4-8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 раздела</w:t>
            </w:r>
            <w:proofErr w:type="gramStart"/>
            <w:r w:rsidRPr="00510F5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10F5C">
              <w:rPr>
                <w:rFonts w:ascii="Times New Roman" w:hAnsi="Times New Roman" w:cs="Times New Roman"/>
                <w:sz w:val="24"/>
                <w:szCs w:val="24"/>
              </w:rPr>
              <w:t xml:space="preserve">М .Горький «   Случай с </w:t>
            </w:r>
            <w:proofErr w:type="spellStart"/>
            <w:r w:rsidRPr="00510F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Евсейкой</w:t>
            </w:r>
            <w:proofErr w:type="spellEnd"/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9-12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57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К. Паустовский «Растрепанный воробей».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r>
              <w:t>стр13-16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К. Паустовский «Растрепанный воробей».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17-19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К. Паустовский «Растрепанный воробей».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20-22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А. Куприн « Слон».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24-27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7158B6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А. Куприн « Слон».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28-30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7158B6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F5C">
              <w:rPr>
                <w:rFonts w:ascii="Times New Roman" w:hAnsi="Times New Roman" w:cs="Times New Roman"/>
                <w:sz w:val="24"/>
                <w:szCs w:val="24"/>
              </w:rPr>
              <w:t>А. Куприн « Слон».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31-35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3C46A1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CD31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3C46A1" w:rsidRDefault="0042686D" w:rsidP="003C46A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Поэтическая тетрадь 2.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C46A1">
              <w:rPr>
                <w:rFonts w:ascii="Times New Roman" w:hAnsi="Times New Roman" w:cs="Times New Roman"/>
                <w:b/>
                <w:sz w:val="24"/>
                <w:szCs w:val="24"/>
              </w:rPr>
              <w:t>ч).</w:t>
            </w: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48282C" w:rsidRDefault="0042686D" w:rsidP="004828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282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раздела. С. Черный </w:t>
            </w:r>
            <w:r w:rsidRPr="008771B0">
              <w:rPr>
                <w:sz w:val="24"/>
                <w:szCs w:val="24"/>
              </w:rPr>
              <w:t>«Воробей»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38-42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8771B0" w:rsidRDefault="0042686D" w:rsidP="0048282C">
            <w:pPr>
              <w:rPr>
                <w:sz w:val="24"/>
                <w:szCs w:val="24"/>
              </w:rPr>
            </w:pPr>
            <w:r w:rsidRPr="008771B0">
              <w:rPr>
                <w:sz w:val="24"/>
                <w:szCs w:val="24"/>
              </w:rPr>
              <w:t>С.</w:t>
            </w:r>
            <w:r>
              <w:rPr>
                <w:sz w:val="24"/>
                <w:szCs w:val="24"/>
              </w:rPr>
              <w:t xml:space="preserve"> </w:t>
            </w:r>
            <w:r w:rsidRPr="008771B0">
              <w:rPr>
                <w:sz w:val="24"/>
                <w:szCs w:val="24"/>
              </w:rPr>
              <w:t>Черный «Слон».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 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8771B0" w:rsidRDefault="0042686D" w:rsidP="007158B6">
            <w:pPr>
              <w:rPr>
                <w:sz w:val="24"/>
                <w:szCs w:val="24"/>
              </w:rPr>
            </w:pPr>
            <w:r w:rsidRPr="008771B0">
              <w:rPr>
                <w:sz w:val="24"/>
                <w:szCs w:val="24"/>
              </w:rPr>
              <w:t>А.</w:t>
            </w:r>
            <w:r>
              <w:rPr>
                <w:sz w:val="24"/>
                <w:szCs w:val="24"/>
              </w:rPr>
              <w:t xml:space="preserve"> </w:t>
            </w:r>
            <w:r w:rsidRPr="008771B0">
              <w:rPr>
                <w:sz w:val="24"/>
                <w:szCs w:val="24"/>
              </w:rPr>
              <w:t>Блок « Сны», « Ворона».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44-47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8771B0" w:rsidRDefault="0042686D" w:rsidP="007158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 Пришвин «Моя Родина»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48-49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8771B0" w:rsidRDefault="0042686D" w:rsidP="007158B6">
            <w:pPr>
              <w:rPr>
                <w:sz w:val="24"/>
                <w:szCs w:val="24"/>
              </w:rPr>
            </w:pPr>
            <w:r w:rsidRPr="008771B0">
              <w:rPr>
                <w:sz w:val="24"/>
                <w:szCs w:val="24"/>
              </w:rPr>
              <w:t>С.</w:t>
            </w:r>
            <w:r>
              <w:rPr>
                <w:sz w:val="24"/>
                <w:szCs w:val="24"/>
              </w:rPr>
              <w:t xml:space="preserve"> </w:t>
            </w:r>
            <w:r w:rsidRPr="008771B0">
              <w:rPr>
                <w:sz w:val="24"/>
                <w:szCs w:val="24"/>
              </w:rPr>
              <w:t>Есенин « Черемуха».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50-51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48282C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B33B6B" w:rsidRDefault="0042686D" w:rsidP="00B33B6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B6B">
              <w:rPr>
                <w:rFonts w:ascii="Times New Roman" w:hAnsi="Times New Roman" w:cs="Times New Roman"/>
                <w:b/>
                <w:sz w:val="24"/>
                <w:szCs w:val="24"/>
              </w:rPr>
              <w:t>Люби живое.</w:t>
            </w:r>
            <w:proofErr w:type="gramStart"/>
            <w:r w:rsidRPr="00B33B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B33B6B">
              <w:rPr>
                <w:rFonts w:ascii="Times New Roman" w:hAnsi="Times New Roman" w:cs="Times New Roman"/>
                <w:b/>
                <w:sz w:val="24"/>
                <w:szCs w:val="24"/>
              </w:rPr>
              <w:t>10ч.).</w:t>
            </w:r>
          </w:p>
        </w:tc>
      </w:tr>
      <w:tr w:rsidR="0042686D" w:rsidRPr="00510F5C" w:rsidTr="0048282C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33B6B" w:rsidRDefault="0042686D" w:rsidP="00B33B6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3B6B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</w:t>
            </w:r>
            <w:r w:rsidRPr="008771B0">
              <w:rPr>
                <w:sz w:val="24"/>
                <w:szCs w:val="24"/>
              </w:rPr>
              <w:t xml:space="preserve"> И.</w:t>
            </w:r>
            <w:r>
              <w:rPr>
                <w:sz w:val="24"/>
                <w:szCs w:val="24"/>
              </w:rPr>
              <w:t xml:space="preserve"> </w:t>
            </w:r>
            <w:r w:rsidRPr="008771B0">
              <w:rPr>
                <w:sz w:val="24"/>
                <w:szCs w:val="24"/>
              </w:rPr>
              <w:t xml:space="preserve">Соколов-Микитов « </w:t>
            </w:r>
            <w:proofErr w:type="spellStart"/>
            <w:r w:rsidRPr="008771B0">
              <w:rPr>
                <w:sz w:val="24"/>
                <w:szCs w:val="24"/>
              </w:rPr>
              <w:t>Листопадничек</w:t>
            </w:r>
            <w:proofErr w:type="spellEnd"/>
            <w:r w:rsidRPr="008771B0">
              <w:rPr>
                <w:sz w:val="24"/>
                <w:szCs w:val="24"/>
              </w:rPr>
              <w:t>».</w:t>
            </w:r>
            <w:r>
              <w:rPr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54-58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8771B0" w:rsidRDefault="0042686D" w:rsidP="00B33B6B">
            <w:pPr>
              <w:spacing w:after="0"/>
              <w:rPr>
                <w:sz w:val="24"/>
                <w:szCs w:val="24"/>
              </w:rPr>
            </w:pPr>
            <w:r w:rsidRPr="008771B0">
              <w:rPr>
                <w:sz w:val="24"/>
                <w:szCs w:val="24"/>
              </w:rPr>
              <w:t>И.</w:t>
            </w:r>
            <w:r>
              <w:rPr>
                <w:sz w:val="24"/>
                <w:szCs w:val="24"/>
              </w:rPr>
              <w:t xml:space="preserve"> </w:t>
            </w:r>
            <w:r w:rsidRPr="008771B0">
              <w:rPr>
                <w:sz w:val="24"/>
                <w:szCs w:val="24"/>
              </w:rPr>
              <w:t xml:space="preserve">Соколов-Микитов « </w:t>
            </w:r>
            <w:proofErr w:type="spellStart"/>
            <w:r w:rsidRPr="008771B0">
              <w:rPr>
                <w:sz w:val="24"/>
                <w:szCs w:val="24"/>
              </w:rPr>
              <w:t>Листопадничек</w:t>
            </w:r>
            <w:proofErr w:type="spellEnd"/>
            <w:r w:rsidRPr="008771B0">
              <w:rPr>
                <w:sz w:val="24"/>
                <w:szCs w:val="24"/>
              </w:rPr>
              <w:t>».</w:t>
            </w:r>
            <w:r>
              <w:rPr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59-62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8771B0" w:rsidRDefault="0042686D" w:rsidP="00B33B6B">
            <w:pPr>
              <w:spacing w:after="0"/>
              <w:rPr>
                <w:sz w:val="24"/>
                <w:szCs w:val="24"/>
              </w:rPr>
            </w:pPr>
            <w:r w:rsidRPr="008771B0">
              <w:rPr>
                <w:sz w:val="24"/>
                <w:szCs w:val="24"/>
              </w:rPr>
              <w:t>В.</w:t>
            </w:r>
            <w:r>
              <w:rPr>
                <w:sz w:val="24"/>
                <w:szCs w:val="24"/>
              </w:rPr>
              <w:t xml:space="preserve"> </w:t>
            </w:r>
            <w:r w:rsidRPr="008771B0">
              <w:rPr>
                <w:sz w:val="24"/>
                <w:szCs w:val="24"/>
              </w:rPr>
              <w:t>Белов « Малька провинилась».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63-64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02CFF" w:rsidRDefault="0042686D" w:rsidP="00B33B6B">
            <w:pPr>
              <w:spacing w:after="0"/>
              <w:rPr>
                <w:sz w:val="24"/>
                <w:szCs w:val="24"/>
              </w:rPr>
            </w:pPr>
            <w:r w:rsidRPr="00B02CFF">
              <w:rPr>
                <w:sz w:val="24"/>
                <w:szCs w:val="24"/>
              </w:rPr>
              <w:t xml:space="preserve">В. Белов «Ещё раз </w:t>
            </w:r>
            <w:proofErr w:type="gramStart"/>
            <w:r w:rsidRPr="00B02CFF">
              <w:rPr>
                <w:sz w:val="24"/>
                <w:szCs w:val="24"/>
              </w:rPr>
              <w:t>про</w:t>
            </w:r>
            <w:proofErr w:type="gramEnd"/>
            <w:r w:rsidRPr="00B02CFF">
              <w:rPr>
                <w:sz w:val="24"/>
                <w:szCs w:val="24"/>
              </w:rPr>
              <w:t xml:space="preserve"> Мальку».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65-66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74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02CFF" w:rsidRDefault="0042686D" w:rsidP="007158B6">
            <w:pPr>
              <w:spacing w:after="0"/>
              <w:rPr>
                <w:sz w:val="24"/>
                <w:szCs w:val="24"/>
              </w:rPr>
            </w:pPr>
            <w:r w:rsidRPr="00B02CFF">
              <w:rPr>
                <w:sz w:val="24"/>
                <w:szCs w:val="24"/>
              </w:rPr>
              <w:t>В. Драгунский « Он живой и светится».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67-69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02CFF" w:rsidRDefault="0042686D" w:rsidP="007158B6">
            <w:pPr>
              <w:spacing w:after="0"/>
              <w:rPr>
                <w:sz w:val="24"/>
                <w:szCs w:val="24"/>
              </w:rPr>
            </w:pPr>
            <w:r w:rsidRPr="00B02CFF">
              <w:rPr>
                <w:sz w:val="24"/>
                <w:szCs w:val="24"/>
              </w:rPr>
              <w:t xml:space="preserve">В. Астафьев « </w:t>
            </w:r>
            <w:proofErr w:type="spellStart"/>
            <w:r w:rsidRPr="00B02CFF">
              <w:rPr>
                <w:sz w:val="24"/>
                <w:szCs w:val="24"/>
              </w:rPr>
              <w:t>Капалуха</w:t>
            </w:r>
            <w:proofErr w:type="spellEnd"/>
            <w:r w:rsidRPr="00B02CFF">
              <w:rPr>
                <w:sz w:val="24"/>
                <w:szCs w:val="24"/>
              </w:rPr>
              <w:t>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70-72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02CFF" w:rsidRDefault="0042686D" w:rsidP="007158B6">
            <w:pPr>
              <w:spacing w:after="0"/>
              <w:rPr>
                <w:sz w:val="24"/>
                <w:szCs w:val="24"/>
              </w:rPr>
            </w:pPr>
            <w:r w:rsidRPr="00B02CFF">
              <w:rPr>
                <w:sz w:val="24"/>
                <w:szCs w:val="24"/>
              </w:rPr>
              <w:t>Б. Житков «Про обезьянку».</w:t>
            </w:r>
            <w:r>
              <w:rPr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73-75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510F5C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02CFF" w:rsidRDefault="0042686D" w:rsidP="007158B6">
            <w:pPr>
              <w:spacing w:after="0"/>
              <w:rPr>
                <w:sz w:val="24"/>
                <w:szCs w:val="24"/>
              </w:rPr>
            </w:pPr>
            <w:r w:rsidRPr="00B02CFF">
              <w:rPr>
                <w:sz w:val="24"/>
                <w:szCs w:val="24"/>
              </w:rPr>
              <w:t>Б. Житков «Про обезьянку».</w:t>
            </w:r>
            <w:r>
              <w:rPr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76-79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0B18E7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02CFF" w:rsidRDefault="0042686D" w:rsidP="007158B6">
            <w:pPr>
              <w:spacing w:after="0"/>
              <w:rPr>
                <w:sz w:val="24"/>
                <w:szCs w:val="24"/>
              </w:rPr>
            </w:pPr>
            <w:r w:rsidRPr="00B02CFF">
              <w:rPr>
                <w:sz w:val="24"/>
                <w:szCs w:val="24"/>
              </w:rPr>
              <w:t>Б. Житков «Про обезьянку».</w:t>
            </w:r>
            <w:r>
              <w:rPr>
                <w:sz w:val="24"/>
                <w:szCs w:val="24"/>
              </w:rPr>
              <w:t>3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80-84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0B18E7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02CFF" w:rsidRDefault="0042686D" w:rsidP="007158B6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Проверим себя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85-86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510F5C" w:rsidRDefault="0042686D" w:rsidP="00510F5C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510F5C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8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Поэтическая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тетрадь 3.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0B18E7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42686D" w:rsidRPr="000B18E7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0B18E7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8E7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 С. Маршак «Гроза днём», « В лесу над росистой поляной».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88-91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0B18E7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0B18E7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8E7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0B18E7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0B18E7">
              <w:rPr>
                <w:rFonts w:ascii="Times New Roman" w:hAnsi="Times New Roman" w:cs="Times New Roman"/>
                <w:sz w:val="24"/>
                <w:szCs w:val="24"/>
              </w:rPr>
              <w:t xml:space="preserve"> « Разлука».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92-93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0B18E7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0B18E7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8E7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0B18E7">
              <w:rPr>
                <w:rFonts w:ascii="Times New Roman" w:hAnsi="Times New Roman" w:cs="Times New Roman"/>
                <w:sz w:val="24"/>
                <w:szCs w:val="24"/>
              </w:rPr>
              <w:t>Барто</w:t>
            </w:r>
            <w:proofErr w:type="spellEnd"/>
            <w:r w:rsidRPr="000B18E7">
              <w:rPr>
                <w:rFonts w:ascii="Times New Roman" w:hAnsi="Times New Roman" w:cs="Times New Roman"/>
                <w:sz w:val="24"/>
                <w:szCs w:val="24"/>
              </w:rPr>
              <w:t xml:space="preserve"> « В театре».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94-95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0B18E7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0B18E7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8E7">
              <w:rPr>
                <w:rFonts w:ascii="Times New Roman" w:hAnsi="Times New Roman" w:cs="Times New Roman"/>
                <w:sz w:val="24"/>
                <w:szCs w:val="24"/>
              </w:rPr>
              <w:t>С. Михалков «Если»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96-97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0B18E7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0B18E7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М.Дружинина «Мама», Т.Бокова «Родина»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9-99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0B18E7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0B18E7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8E7">
              <w:rPr>
                <w:rFonts w:ascii="Times New Roman" w:hAnsi="Times New Roman" w:cs="Times New Roman"/>
                <w:sz w:val="24"/>
                <w:szCs w:val="24"/>
              </w:rPr>
              <w:t>Е. Благинина « Кукушка», «Котенок».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100-101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0B18E7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проекты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102-103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0B18E7" w:rsidTr="00792920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8E7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0B18E7" w:rsidRDefault="0042686D" w:rsidP="000B18E7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0B18E7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1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Собирай по ягодке – наберёшь кузовок.</w:t>
            </w:r>
            <w:proofErr w:type="gramStart"/>
            <w:r w:rsidRPr="00C51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C512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9ч.)</w:t>
            </w: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252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 Б. Шергин «Собирай по ягодк</w:t>
            </w:r>
            <w:proofErr w:type="gramStart"/>
            <w:r w:rsidRPr="00C51252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C51252">
              <w:rPr>
                <w:rFonts w:ascii="Times New Roman" w:hAnsi="Times New Roman" w:cs="Times New Roman"/>
                <w:sz w:val="24"/>
                <w:szCs w:val="24"/>
              </w:rPr>
              <w:t xml:space="preserve"> наберешь кузовок».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106- 111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252">
              <w:rPr>
                <w:rFonts w:ascii="Times New Roman" w:hAnsi="Times New Roman" w:cs="Times New Roman"/>
                <w:sz w:val="24"/>
                <w:szCs w:val="24"/>
              </w:rPr>
              <w:t>М. Зощенко «Золотые слова».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112-114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252">
              <w:rPr>
                <w:rFonts w:ascii="Times New Roman" w:hAnsi="Times New Roman" w:cs="Times New Roman"/>
                <w:sz w:val="24"/>
                <w:szCs w:val="24"/>
              </w:rPr>
              <w:t>М. Зощенко «Золотые слова».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115-119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М.Зощенко «Великие путешественники»1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120-123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92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М.Зощенко «Великие путешественники»2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124-128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93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252">
              <w:rPr>
                <w:rFonts w:ascii="Times New Roman" w:hAnsi="Times New Roman" w:cs="Times New Roman"/>
                <w:sz w:val="24"/>
                <w:szCs w:val="24"/>
              </w:rPr>
              <w:t>Н. Носов « Федина задача».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129-132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252">
              <w:rPr>
                <w:rFonts w:ascii="Times New Roman" w:hAnsi="Times New Roman" w:cs="Times New Roman"/>
                <w:sz w:val="24"/>
                <w:szCs w:val="24"/>
              </w:rPr>
              <w:t>А. Платонов «Цветок на земле».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133-136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252">
              <w:rPr>
                <w:rFonts w:ascii="Times New Roman" w:hAnsi="Times New Roman" w:cs="Times New Roman"/>
                <w:sz w:val="24"/>
                <w:szCs w:val="24"/>
              </w:rPr>
              <w:t>А. Платонов «Цветок на земле».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137- 139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1252">
              <w:rPr>
                <w:rFonts w:ascii="Times New Roman" w:hAnsi="Times New Roman" w:cs="Times New Roman"/>
                <w:sz w:val="24"/>
                <w:szCs w:val="24"/>
              </w:rPr>
              <w:t>Н. Носов «Телефон».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140-141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97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7158B6">
        <w:trPr>
          <w:gridAfter w:val="1"/>
          <w:wAfter w:w="992" w:type="dxa"/>
        </w:trPr>
        <w:tc>
          <w:tcPr>
            <w:tcW w:w="1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A06CB1" w:rsidRDefault="0042686D" w:rsidP="00A06CB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06C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Зарубежная литература.</w:t>
            </w:r>
            <w:proofErr w:type="gramStart"/>
            <w:r w:rsidRPr="00A06C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A06C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3ч).</w:t>
            </w: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B67D36" w:rsidRDefault="0042686D" w:rsidP="00E13355">
            <w:pPr>
              <w:spacing w:after="0"/>
              <w:rPr>
                <w:sz w:val="24"/>
                <w:szCs w:val="24"/>
              </w:rPr>
            </w:pPr>
            <w:r w:rsidRPr="00B67D36">
              <w:rPr>
                <w:sz w:val="24"/>
                <w:szCs w:val="24"/>
              </w:rPr>
              <w:t>Знакомство с назван</w:t>
            </w:r>
            <w:r>
              <w:rPr>
                <w:sz w:val="24"/>
                <w:szCs w:val="24"/>
              </w:rPr>
              <w:t>ием раздела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144-145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99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A06CB1" w:rsidRDefault="0042686D" w:rsidP="00A06CB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6CB1">
              <w:rPr>
                <w:rFonts w:ascii="Times New Roman" w:hAnsi="Times New Roman" w:cs="Times New Roman"/>
                <w:sz w:val="24"/>
                <w:szCs w:val="24"/>
              </w:rPr>
              <w:t>Г.Х. Андерсен « Гадкий утенок».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146-148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A06CB1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A06CB1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6CB1">
              <w:rPr>
                <w:rFonts w:ascii="Times New Roman" w:hAnsi="Times New Roman" w:cs="Times New Roman"/>
                <w:sz w:val="24"/>
                <w:szCs w:val="24"/>
              </w:rPr>
              <w:t>Г.Х. Андерсен « Гадкий утенок».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149-151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A06CB1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101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A06CB1" w:rsidRDefault="0042686D" w:rsidP="007158B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6CB1">
              <w:rPr>
                <w:rFonts w:ascii="Times New Roman" w:hAnsi="Times New Roman" w:cs="Times New Roman"/>
                <w:sz w:val="24"/>
                <w:szCs w:val="24"/>
              </w:rPr>
              <w:t>Г.Х. Андерсен « Гадкий утенок».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 ч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3B4C55" w:rsidRDefault="0042686D" w:rsidP="007158B6">
            <w:pPr>
              <w:autoSpaceDE w:val="0"/>
              <w:autoSpaceDN w:val="0"/>
              <w:adjustRightInd w:val="0"/>
            </w:pPr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152-155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  <w:tr w:rsidR="0042686D" w:rsidRPr="00C51252" w:rsidTr="00F91A08">
        <w:trPr>
          <w:gridAfter w:val="1"/>
          <w:wAfter w:w="992" w:type="dxa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102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A06CB1" w:rsidRDefault="0042686D" w:rsidP="00A06CB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CB1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 Зарубежная литература</w:t>
            </w:r>
            <w:r w:rsidRPr="00A06CB1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2686D" w:rsidRPr="0016720F" w:rsidRDefault="0042686D" w:rsidP="00B22A9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</w:rPr>
              <w:t>Устный контроль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2686D" w:rsidRPr="0016720F" w:rsidRDefault="0042686D" w:rsidP="00F3356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6720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86D" w:rsidRPr="00C51252" w:rsidRDefault="0042686D" w:rsidP="00C5125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</w:tc>
      </w:tr>
    </w:tbl>
    <w:p w:rsidR="00583326" w:rsidRPr="00C51252" w:rsidRDefault="00583326" w:rsidP="00C5125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83326" w:rsidRPr="00C51252" w:rsidSect="00D4120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9"/>
    <w:multiLevelType w:val="multilevel"/>
    <w:tmpl w:val="E25ED3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1104"/>
    <w:rsid w:val="00056A54"/>
    <w:rsid w:val="000B18E7"/>
    <w:rsid w:val="0016720F"/>
    <w:rsid w:val="00171055"/>
    <w:rsid w:val="001B276C"/>
    <w:rsid w:val="002A5605"/>
    <w:rsid w:val="002B0DB7"/>
    <w:rsid w:val="002E0E90"/>
    <w:rsid w:val="003A3D63"/>
    <w:rsid w:val="003C4575"/>
    <w:rsid w:val="003C46A1"/>
    <w:rsid w:val="003D3697"/>
    <w:rsid w:val="003F5EC4"/>
    <w:rsid w:val="004249D9"/>
    <w:rsid w:val="0042686D"/>
    <w:rsid w:val="0048282C"/>
    <w:rsid w:val="004F0DC6"/>
    <w:rsid w:val="004F61F4"/>
    <w:rsid w:val="00510F5C"/>
    <w:rsid w:val="00583326"/>
    <w:rsid w:val="00597785"/>
    <w:rsid w:val="005C0277"/>
    <w:rsid w:val="0062475D"/>
    <w:rsid w:val="006A4627"/>
    <w:rsid w:val="00703E80"/>
    <w:rsid w:val="007158B6"/>
    <w:rsid w:val="00722FAB"/>
    <w:rsid w:val="007410A0"/>
    <w:rsid w:val="00792920"/>
    <w:rsid w:val="007D57E9"/>
    <w:rsid w:val="00812CF3"/>
    <w:rsid w:val="00814399"/>
    <w:rsid w:val="00864E0B"/>
    <w:rsid w:val="00875CDC"/>
    <w:rsid w:val="008D267D"/>
    <w:rsid w:val="00990169"/>
    <w:rsid w:val="009A699A"/>
    <w:rsid w:val="009D7BC1"/>
    <w:rsid w:val="00A06CB1"/>
    <w:rsid w:val="00AD4B4D"/>
    <w:rsid w:val="00AE48B8"/>
    <w:rsid w:val="00B239CF"/>
    <w:rsid w:val="00B33B6B"/>
    <w:rsid w:val="00B35BD9"/>
    <w:rsid w:val="00B51104"/>
    <w:rsid w:val="00BC201A"/>
    <w:rsid w:val="00BC336B"/>
    <w:rsid w:val="00BF0AD6"/>
    <w:rsid w:val="00C51252"/>
    <w:rsid w:val="00C855DD"/>
    <w:rsid w:val="00CD31EB"/>
    <w:rsid w:val="00CD6649"/>
    <w:rsid w:val="00D41207"/>
    <w:rsid w:val="00D73872"/>
    <w:rsid w:val="00DD311A"/>
    <w:rsid w:val="00DE3CC5"/>
    <w:rsid w:val="00E13355"/>
    <w:rsid w:val="00E253E6"/>
    <w:rsid w:val="00E62EC8"/>
    <w:rsid w:val="00F3356F"/>
    <w:rsid w:val="00F91A08"/>
    <w:rsid w:val="00F96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75"/>
  </w:style>
  <w:style w:type="paragraph" w:styleId="1">
    <w:name w:val="heading 1"/>
    <w:basedOn w:val="a"/>
    <w:next w:val="a"/>
    <w:link w:val="10"/>
    <w:qFormat/>
    <w:rsid w:val="00B5110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1104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ParagraphStyle">
    <w:name w:val="Paragraph Style"/>
    <w:rsid w:val="00AE48B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styleId="a3">
    <w:name w:val="Hyperlink"/>
    <w:uiPriority w:val="99"/>
    <w:unhideWhenUsed/>
    <w:rsid w:val="00AE48B8"/>
    <w:rPr>
      <w:color w:val="0000FF"/>
      <w:u w:val="single"/>
    </w:rPr>
  </w:style>
  <w:style w:type="paragraph" w:styleId="a4">
    <w:name w:val="No Spacing"/>
    <w:link w:val="a5"/>
    <w:uiPriority w:val="1"/>
    <w:qFormat/>
    <w:rsid w:val="00AE48B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6">
    <w:name w:val="Основной"/>
    <w:basedOn w:val="a"/>
    <w:link w:val="a7"/>
    <w:uiPriority w:val="99"/>
    <w:rsid w:val="00AE48B8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AE48B8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8">
    <w:name w:val="Курсив"/>
    <w:basedOn w:val="a6"/>
    <w:rsid w:val="00AE48B8"/>
    <w:rPr>
      <w:i/>
      <w:iCs/>
    </w:rPr>
  </w:style>
  <w:style w:type="character" w:customStyle="1" w:styleId="Zag11">
    <w:name w:val="Zag_11"/>
    <w:rsid w:val="00AE48B8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AE48B8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Знак"/>
    <w:link w:val="a6"/>
    <w:uiPriority w:val="99"/>
    <w:rsid w:val="00AE48B8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Osnova">
    <w:name w:val="Osnova"/>
    <w:basedOn w:val="a"/>
    <w:rsid w:val="00AE48B8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character" w:customStyle="1" w:styleId="a5">
    <w:name w:val="Без интервала Знак"/>
    <w:basedOn w:val="a0"/>
    <w:link w:val="a4"/>
    <w:uiPriority w:val="1"/>
    <w:locked/>
    <w:rsid w:val="00AE48B8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russia.prosv.ru/" TargetMode="External"/><Relationship Id="rId5" Type="http://schemas.openxmlformats.org/officeDocument/2006/relationships/hyperlink" Target="http://fgosreestr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19</Pages>
  <Words>5654</Words>
  <Characters>32233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53</cp:revision>
  <dcterms:created xsi:type="dcterms:W3CDTF">2023-09-07T06:17:00Z</dcterms:created>
  <dcterms:modified xsi:type="dcterms:W3CDTF">2023-09-09T18:01:00Z</dcterms:modified>
</cp:coreProperties>
</file>